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5E" w:rsidRDefault="003F5F5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B0CB2B17CD04A5DA1FC5B5BC008DEDD"/>
          </w:placeholder>
        </w:sdtPr>
        <w:sdtContent>
          <w:r w:rsidRPr="005C2A78">
            <w:rPr>
              <w:rFonts w:cs="Times New Roman"/>
              <w:b/>
              <w:szCs w:val="24"/>
              <w:u w:val="single"/>
            </w:rPr>
            <w:t>BILL ANALYSIS</w:t>
          </w:r>
        </w:sdtContent>
      </w:sdt>
    </w:p>
    <w:p w:rsidR="003F5F5E" w:rsidRPr="00585C31" w:rsidRDefault="003F5F5E" w:rsidP="000F1DF9">
      <w:pPr>
        <w:spacing w:after="0" w:line="240" w:lineRule="auto"/>
        <w:rPr>
          <w:rFonts w:cs="Times New Roman"/>
          <w:szCs w:val="24"/>
        </w:rPr>
      </w:pPr>
    </w:p>
    <w:p w:rsidR="003F5F5E" w:rsidRPr="00585C31" w:rsidRDefault="003F5F5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F5F5E" w:rsidTr="000F1DF9">
        <w:tc>
          <w:tcPr>
            <w:tcW w:w="2718" w:type="dxa"/>
          </w:tcPr>
          <w:p w:rsidR="003F5F5E" w:rsidRPr="005C2A78" w:rsidRDefault="003F5F5E" w:rsidP="006D756B">
            <w:pPr>
              <w:rPr>
                <w:rFonts w:cs="Times New Roman"/>
                <w:szCs w:val="24"/>
              </w:rPr>
            </w:pPr>
            <w:sdt>
              <w:sdtPr>
                <w:rPr>
                  <w:rFonts w:cs="Times New Roman"/>
                  <w:szCs w:val="24"/>
                </w:rPr>
                <w:alias w:val="Agency Title"/>
                <w:tag w:val="AgencyTitleContentControl"/>
                <w:id w:val="1920747753"/>
                <w:lock w:val="sdtContentLocked"/>
                <w:placeholder>
                  <w:docPart w:val="239EFCA62FD94B779961DD472112C939"/>
                </w:placeholder>
              </w:sdtPr>
              <w:sdtEndPr>
                <w:rPr>
                  <w:rFonts w:cstheme="minorBidi"/>
                  <w:szCs w:val="22"/>
                </w:rPr>
              </w:sdtEndPr>
              <w:sdtContent>
                <w:r>
                  <w:rPr>
                    <w:rFonts w:cs="Times New Roman"/>
                    <w:szCs w:val="24"/>
                  </w:rPr>
                  <w:t>Senate Research Center</w:t>
                </w:r>
              </w:sdtContent>
            </w:sdt>
          </w:p>
        </w:tc>
        <w:tc>
          <w:tcPr>
            <w:tcW w:w="6858" w:type="dxa"/>
          </w:tcPr>
          <w:p w:rsidR="003F5F5E" w:rsidRPr="00FF6471" w:rsidRDefault="003F5F5E" w:rsidP="000F1DF9">
            <w:pPr>
              <w:jc w:val="right"/>
              <w:rPr>
                <w:rFonts w:cs="Times New Roman"/>
                <w:szCs w:val="24"/>
              </w:rPr>
            </w:pPr>
            <w:sdt>
              <w:sdtPr>
                <w:rPr>
                  <w:rFonts w:cs="Times New Roman"/>
                  <w:szCs w:val="24"/>
                </w:rPr>
                <w:alias w:val="Bill Number"/>
                <w:tag w:val="BillNumberOne"/>
                <w:id w:val="-410784069"/>
                <w:lock w:val="sdtContentLocked"/>
                <w:placeholder>
                  <w:docPart w:val="96AAB87763844E00A5549091168D5C6D"/>
                </w:placeholder>
              </w:sdtPr>
              <w:sdtContent>
                <w:r>
                  <w:rPr>
                    <w:rFonts w:cs="Times New Roman"/>
                    <w:szCs w:val="24"/>
                  </w:rPr>
                  <w:t>H.B. 1162</w:t>
                </w:r>
              </w:sdtContent>
            </w:sdt>
          </w:p>
        </w:tc>
      </w:tr>
      <w:tr w:rsidR="003F5F5E" w:rsidTr="000F1DF9">
        <w:sdt>
          <w:sdtPr>
            <w:rPr>
              <w:rFonts w:cs="Times New Roman"/>
              <w:szCs w:val="24"/>
            </w:rPr>
            <w:alias w:val="TLCNumber"/>
            <w:tag w:val="TLCNumber"/>
            <w:id w:val="-542600604"/>
            <w:lock w:val="sdtLocked"/>
            <w:placeholder>
              <w:docPart w:val="CBE386D8C1314B8E8842FBE625F11333"/>
            </w:placeholder>
          </w:sdtPr>
          <w:sdtContent>
            <w:tc>
              <w:tcPr>
                <w:tcW w:w="2718" w:type="dxa"/>
              </w:tcPr>
              <w:p w:rsidR="003F5F5E" w:rsidRPr="000F1DF9" w:rsidRDefault="003F5F5E" w:rsidP="00C65088">
                <w:pPr>
                  <w:rPr>
                    <w:rFonts w:cs="Times New Roman"/>
                    <w:szCs w:val="24"/>
                  </w:rPr>
                </w:pPr>
                <w:r>
                  <w:rPr>
                    <w:rFonts w:cs="Times New Roman"/>
                    <w:szCs w:val="24"/>
                  </w:rPr>
                  <w:t>85R5509 JXC-D</w:t>
                </w:r>
              </w:p>
            </w:tc>
          </w:sdtContent>
        </w:sdt>
        <w:tc>
          <w:tcPr>
            <w:tcW w:w="6858" w:type="dxa"/>
          </w:tcPr>
          <w:p w:rsidR="003F5F5E" w:rsidRPr="005C2A78" w:rsidRDefault="003F5F5E" w:rsidP="006D756B">
            <w:pPr>
              <w:jc w:val="right"/>
              <w:rPr>
                <w:rFonts w:cs="Times New Roman"/>
                <w:szCs w:val="24"/>
              </w:rPr>
            </w:pPr>
            <w:sdt>
              <w:sdtPr>
                <w:rPr>
                  <w:rFonts w:cs="Times New Roman"/>
                  <w:szCs w:val="24"/>
                </w:rPr>
                <w:alias w:val="Author Label"/>
                <w:tag w:val="By"/>
                <w:id w:val="72399597"/>
                <w:lock w:val="sdtLocked"/>
                <w:placeholder>
                  <w:docPart w:val="8635C66C95EA4E78BC12F8110DE9CC2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15A6D8F12DD470F88FA94FDC4F41609"/>
                </w:placeholder>
              </w:sdtPr>
              <w:sdtContent>
                <w:r>
                  <w:rPr>
                    <w:rFonts w:cs="Times New Roman"/>
                    <w:szCs w:val="24"/>
                  </w:rPr>
                  <w:t>Guillen</w:t>
                </w:r>
              </w:sdtContent>
            </w:sdt>
            <w:sdt>
              <w:sdtPr>
                <w:rPr>
                  <w:rFonts w:cs="Times New Roman"/>
                  <w:szCs w:val="24"/>
                </w:rPr>
                <w:alias w:val="Sponsor"/>
                <w:tag w:val="Sponsor"/>
                <w:id w:val="-2039656131"/>
                <w:lock w:val="sdtContentLocked"/>
                <w:placeholder>
                  <w:docPart w:val="D78D580E22D84541BC878E3BB8773E0F"/>
                </w:placeholder>
              </w:sdtPr>
              <w:sdtContent>
                <w:r>
                  <w:rPr>
                    <w:rFonts w:cs="Times New Roman"/>
                    <w:szCs w:val="24"/>
                  </w:rPr>
                  <w:t xml:space="preserve"> (Zaffirini)</w:t>
                </w:r>
              </w:sdtContent>
            </w:sdt>
          </w:p>
        </w:tc>
      </w:tr>
      <w:tr w:rsidR="003F5F5E" w:rsidTr="000F1DF9">
        <w:tc>
          <w:tcPr>
            <w:tcW w:w="2718" w:type="dxa"/>
          </w:tcPr>
          <w:p w:rsidR="003F5F5E" w:rsidRPr="00BC7495" w:rsidRDefault="003F5F5E" w:rsidP="000F1DF9">
            <w:pPr>
              <w:rPr>
                <w:rFonts w:cs="Times New Roman"/>
                <w:szCs w:val="24"/>
              </w:rPr>
            </w:pPr>
          </w:p>
        </w:tc>
        <w:sdt>
          <w:sdtPr>
            <w:rPr>
              <w:rFonts w:cs="Times New Roman"/>
              <w:szCs w:val="24"/>
            </w:rPr>
            <w:alias w:val="Committee"/>
            <w:tag w:val="Committee"/>
            <w:id w:val="1914272295"/>
            <w:lock w:val="sdtContentLocked"/>
            <w:placeholder>
              <w:docPart w:val="81054216CE254334B4727EE21F5601E0"/>
            </w:placeholder>
          </w:sdtPr>
          <w:sdtContent>
            <w:tc>
              <w:tcPr>
                <w:tcW w:w="6858" w:type="dxa"/>
              </w:tcPr>
              <w:p w:rsidR="003F5F5E" w:rsidRPr="00FF6471" w:rsidRDefault="003F5F5E" w:rsidP="000F1DF9">
                <w:pPr>
                  <w:jc w:val="right"/>
                  <w:rPr>
                    <w:rFonts w:cs="Times New Roman"/>
                    <w:szCs w:val="24"/>
                  </w:rPr>
                </w:pPr>
                <w:r>
                  <w:rPr>
                    <w:rFonts w:cs="Times New Roman"/>
                    <w:szCs w:val="24"/>
                  </w:rPr>
                  <w:t>Transportation</w:t>
                </w:r>
              </w:p>
            </w:tc>
          </w:sdtContent>
        </w:sdt>
      </w:tr>
      <w:tr w:rsidR="003F5F5E" w:rsidTr="000F1DF9">
        <w:tc>
          <w:tcPr>
            <w:tcW w:w="2718" w:type="dxa"/>
          </w:tcPr>
          <w:p w:rsidR="003F5F5E" w:rsidRPr="00BC7495" w:rsidRDefault="003F5F5E" w:rsidP="000F1DF9">
            <w:pPr>
              <w:rPr>
                <w:rFonts w:cs="Times New Roman"/>
                <w:szCs w:val="24"/>
              </w:rPr>
            </w:pPr>
          </w:p>
        </w:tc>
        <w:sdt>
          <w:sdtPr>
            <w:rPr>
              <w:rFonts w:cs="Times New Roman"/>
              <w:szCs w:val="24"/>
            </w:rPr>
            <w:alias w:val="Date"/>
            <w:tag w:val="DateContentControl"/>
            <w:id w:val="1178081906"/>
            <w:lock w:val="sdtLocked"/>
            <w:placeholder>
              <w:docPart w:val="598365D0DDFC49D1B4BF1A303DAEC662"/>
            </w:placeholder>
            <w:date w:fullDate="2017-05-13T00:00:00Z">
              <w:dateFormat w:val="M/d/yyyy"/>
              <w:lid w:val="en-US"/>
              <w:storeMappedDataAs w:val="dateTime"/>
              <w:calendar w:val="gregorian"/>
            </w:date>
          </w:sdtPr>
          <w:sdtContent>
            <w:tc>
              <w:tcPr>
                <w:tcW w:w="6858" w:type="dxa"/>
              </w:tcPr>
              <w:p w:rsidR="003F5F5E" w:rsidRPr="00FF6471" w:rsidRDefault="003F5F5E" w:rsidP="000F1DF9">
                <w:pPr>
                  <w:jc w:val="right"/>
                  <w:rPr>
                    <w:rFonts w:cs="Times New Roman"/>
                    <w:szCs w:val="24"/>
                  </w:rPr>
                </w:pPr>
                <w:r>
                  <w:rPr>
                    <w:rFonts w:cs="Times New Roman"/>
                    <w:szCs w:val="24"/>
                  </w:rPr>
                  <w:t>5/13/2017</w:t>
                </w:r>
              </w:p>
            </w:tc>
          </w:sdtContent>
        </w:sdt>
      </w:tr>
      <w:tr w:rsidR="003F5F5E" w:rsidTr="000F1DF9">
        <w:tc>
          <w:tcPr>
            <w:tcW w:w="2718" w:type="dxa"/>
          </w:tcPr>
          <w:p w:rsidR="003F5F5E" w:rsidRPr="00BC7495" w:rsidRDefault="003F5F5E" w:rsidP="000F1DF9">
            <w:pPr>
              <w:rPr>
                <w:rFonts w:cs="Times New Roman"/>
                <w:szCs w:val="24"/>
              </w:rPr>
            </w:pPr>
          </w:p>
        </w:tc>
        <w:sdt>
          <w:sdtPr>
            <w:rPr>
              <w:rFonts w:cs="Times New Roman"/>
              <w:szCs w:val="24"/>
            </w:rPr>
            <w:alias w:val="BA Version"/>
            <w:tag w:val="BAVersion"/>
            <w:id w:val="-1685590809"/>
            <w:lock w:val="sdtContentLocked"/>
            <w:placeholder>
              <w:docPart w:val="DD6506FF15574E9DB9AA4BA00B5E0CFC"/>
            </w:placeholder>
          </w:sdtPr>
          <w:sdtContent>
            <w:tc>
              <w:tcPr>
                <w:tcW w:w="6858" w:type="dxa"/>
              </w:tcPr>
              <w:p w:rsidR="003F5F5E" w:rsidRPr="00FF6471" w:rsidRDefault="003F5F5E" w:rsidP="000F1DF9">
                <w:pPr>
                  <w:jc w:val="right"/>
                  <w:rPr>
                    <w:rFonts w:cs="Times New Roman"/>
                    <w:szCs w:val="24"/>
                  </w:rPr>
                </w:pPr>
                <w:r>
                  <w:rPr>
                    <w:rFonts w:cs="Times New Roman"/>
                    <w:szCs w:val="24"/>
                  </w:rPr>
                  <w:t>Engrossed</w:t>
                </w:r>
              </w:p>
            </w:tc>
          </w:sdtContent>
        </w:sdt>
      </w:tr>
    </w:tbl>
    <w:p w:rsidR="003F5F5E" w:rsidRPr="00FF6471" w:rsidRDefault="003F5F5E" w:rsidP="000F1DF9">
      <w:pPr>
        <w:spacing w:after="0" w:line="240" w:lineRule="auto"/>
        <w:rPr>
          <w:rFonts w:cs="Times New Roman"/>
          <w:szCs w:val="24"/>
        </w:rPr>
      </w:pPr>
    </w:p>
    <w:p w:rsidR="003F5F5E" w:rsidRPr="00FF6471" w:rsidRDefault="003F5F5E" w:rsidP="000F1DF9">
      <w:pPr>
        <w:spacing w:after="0" w:line="240" w:lineRule="auto"/>
        <w:rPr>
          <w:rFonts w:cs="Times New Roman"/>
          <w:szCs w:val="24"/>
        </w:rPr>
      </w:pPr>
    </w:p>
    <w:p w:rsidR="003F5F5E" w:rsidRPr="00FF6471" w:rsidRDefault="003F5F5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4AAA7246A194EA0A524E877FEA28F8E"/>
        </w:placeholder>
      </w:sdtPr>
      <w:sdtContent>
        <w:p w:rsidR="003F5F5E" w:rsidRDefault="003F5F5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C9657228AC047299325BA6A31E3880A"/>
        </w:placeholder>
      </w:sdtPr>
      <w:sdtContent>
        <w:p w:rsidR="003F5F5E" w:rsidRDefault="003F5F5E" w:rsidP="00871D40">
          <w:pPr>
            <w:pStyle w:val="NormalWeb"/>
            <w:spacing w:before="0" w:beforeAutospacing="0" w:after="0" w:afterAutospacing="0"/>
            <w:jc w:val="both"/>
            <w:divId w:val="289745122"/>
            <w:rPr>
              <w:rFonts w:eastAsia="Times New Roman"/>
              <w:bCs/>
            </w:rPr>
          </w:pPr>
        </w:p>
        <w:p w:rsidR="003F5F5E" w:rsidRDefault="003F5F5E" w:rsidP="00871D40">
          <w:pPr>
            <w:pStyle w:val="NormalWeb"/>
            <w:spacing w:before="0" w:beforeAutospacing="0" w:after="0" w:afterAutospacing="0"/>
            <w:jc w:val="both"/>
            <w:divId w:val="289745122"/>
            <w:rPr>
              <w:color w:val="000000"/>
            </w:rPr>
          </w:pPr>
          <w:r w:rsidRPr="00FC76CB">
            <w:rPr>
              <w:color w:val="000000"/>
            </w:rPr>
            <w:t>Trooper</w:t>
          </w:r>
          <w:r>
            <w:rPr>
              <w:color w:val="000000"/>
            </w:rPr>
            <w:t xml:space="preserve"> David Lee Nevarez served as a state t</w:t>
          </w:r>
          <w:r w:rsidRPr="00FC76CB">
            <w:rPr>
              <w:color w:val="000000"/>
            </w:rPr>
            <w:t>rooper for eight years, after serving eight years as Captain of the Jim Hogg County Sheriff's Department. Trooper Nevarez fought a courageous battle with cancer and passed away in April, 2012. H</w:t>
          </w:r>
          <w:r>
            <w:rPr>
              <w:color w:val="000000"/>
            </w:rPr>
            <w:t>.</w:t>
          </w:r>
          <w:r w:rsidRPr="00FC76CB">
            <w:rPr>
              <w:color w:val="000000"/>
            </w:rPr>
            <w:t>B</w:t>
          </w:r>
          <w:r>
            <w:rPr>
              <w:color w:val="000000"/>
            </w:rPr>
            <w:t>.</w:t>
          </w:r>
          <w:r w:rsidRPr="00FC76CB">
            <w:rPr>
              <w:color w:val="000000"/>
            </w:rPr>
            <w:t xml:space="preserve"> 1162 would honor Trooper Nevarez's contributions to his local community with a memorial highway designation.</w:t>
          </w:r>
        </w:p>
        <w:p w:rsidR="003F5F5E" w:rsidRPr="00FC76CB" w:rsidRDefault="003F5F5E" w:rsidP="00871D40">
          <w:pPr>
            <w:pStyle w:val="NormalWeb"/>
            <w:spacing w:before="0" w:beforeAutospacing="0" w:after="0" w:afterAutospacing="0"/>
            <w:jc w:val="both"/>
            <w:divId w:val="289745122"/>
            <w:rPr>
              <w:color w:val="000000"/>
            </w:rPr>
          </w:pPr>
        </w:p>
        <w:p w:rsidR="003F5F5E" w:rsidRPr="00FC76CB" w:rsidRDefault="003F5F5E" w:rsidP="00871D40">
          <w:pPr>
            <w:pStyle w:val="NormalWeb"/>
            <w:spacing w:before="0" w:beforeAutospacing="0" w:after="0" w:afterAutospacing="0"/>
            <w:jc w:val="both"/>
            <w:divId w:val="289745122"/>
            <w:rPr>
              <w:rFonts w:ascii="Courier New" w:hAnsi="Courier New" w:cs="Courier New"/>
              <w:color w:val="000000"/>
            </w:rPr>
          </w:pPr>
          <w:r w:rsidRPr="00FC76CB">
            <w:rPr>
              <w:color w:val="000000"/>
            </w:rPr>
            <w:t>Accordingly, H</w:t>
          </w:r>
          <w:r>
            <w:rPr>
              <w:color w:val="000000"/>
            </w:rPr>
            <w:t>.</w:t>
          </w:r>
          <w:r w:rsidRPr="00FC76CB">
            <w:rPr>
              <w:color w:val="000000"/>
            </w:rPr>
            <w:t>B</w:t>
          </w:r>
          <w:r>
            <w:rPr>
              <w:color w:val="000000"/>
            </w:rPr>
            <w:t>.</w:t>
          </w:r>
          <w:r w:rsidRPr="00FC76CB">
            <w:rPr>
              <w:color w:val="000000"/>
            </w:rPr>
            <w:t xml:space="preserve"> 1162 would designate the portion of Farm-to-Market Road 649 in Jim Hogg County between Farm-to-Market Road 2687 and the border of the unincorporated community of Randado as the State Trooper David Lee Nevarez Memorial Highway. The bill would require the Texas Department of Transportation, subject to a grant or donation of funds, to design and construct markers indicating the highway number, the designation, and any other appropriate information and to erect a marker at each end of the highway and at appropriate intermediate sites along the highway.</w:t>
          </w:r>
          <w:r w:rsidRPr="00FC76CB">
            <w:rPr>
              <w:rFonts w:ascii="Courier New" w:hAnsi="Courier New" w:cs="Courier New"/>
              <w:color w:val="000000"/>
            </w:rPr>
            <w:t xml:space="preserve"> </w:t>
          </w:r>
        </w:p>
        <w:p w:rsidR="003F5F5E" w:rsidRPr="00D70925" w:rsidRDefault="003F5F5E" w:rsidP="00871D40">
          <w:pPr>
            <w:spacing w:after="0" w:line="240" w:lineRule="auto"/>
            <w:jc w:val="both"/>
            <w:rPr>
              <w:rFonts w:eastAsia="Times New Roman" w:cs="Times New Roman"/>
              <w:bCs/>
              <w:szCs w:val="24"/>
            </w:rPr>
          </w:pPr>
        </w:p>
      </w:sdtContent>
    </w:sdt>
    <w:p w:rsidR="003F5F5E" w:rsidRDefault="003F5F5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1162 </w:t>
      </w:r>
      <w:bookmarkStart w:id="1" w:name="AmendsCurrentLaw"/>
      <w:bookmarkEnd w:id="1"/>
      <w:r>
        <w:rPr>
          <w:rFonts w:cs="Times New Roman"/>
          <w:szCs w:val="24"/>
        </w:rPr>
        <w:t>amends current law relating to the designation of a portion of Farm-to-Market Road 649 as the State Trooper David Lee Nevarez Memorial Highway.</w:t>
      </w:r>
    </w:p>
    <w:p w:rsidR="003F5F5E" w:rsidRPr="00E054A3" w:rsidRDefault="003F5F5E" w:rsidP="000F1DF9">
      <w:pPr>
        <w:spacing w:after="0" w:line="240" w:lineRule="auto"/>
        <w:jc w:val="both"/>
        <w:rPr>
          <w:rFonts w:eastAsia="Times New Roman" w:cs="Times New Roman"/>
          <w:szCs w:val="24"/>
        </w:rPr>
      </w:pPr>
    </w:p>
    <w:p w:rsidR="003F5F5E" w:rsidRPr="005C2A78" w:rsidRDefault="003F5F5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52E91828161462C86A97F59D65EF263"/>
          </w:placeholder>
        </w:sdtPr>
        <w:sdtContent>
          <w:r>
            <w:rPr>
              <w:rFonts w:eastAsia="Times New Roman" w:cs="Times New Roman"/>
              <w:b/>
              <w:szCs w:val="24"/>
              <w:u w:val="single"/>
            </w:rPr>
            <w:t>RULEMAKING AUTHORITY</w:t>
          </w:r>
        </w:sdtContent>
      </w:sdt>
    </w:p>
    <w:p w:rsidR="003F5F5E" w:rsidRPr="006529C4" w:rsidRDefault="003F5F5E" w:rsidP="00774EC7">
      <w:pPr>
        <w:spacing w:after="0" w:line="240" w:lineRule="auto"/>
        <w:jc w:val="both"/>
        <w:rPr>
          <w:rFonts w:cs="Times New Roman"/>
          <w:szCs w:val="24"/>
        </w:rPr>
      </w:pPr>
    </w:p>
    <w:p w:rsidR="003F5F5E" w:rsidRPr="006529C4" w:rsidRDefault="003F5F5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F5F5E" w:rsidRPr="006529C4" w:rsidRDefault="003F5F5E" w:rsidP="00774EC7">
      <w:pPr>
        <w:spacing w:after="0" w:line="240" w:lineRule="auto"/>
        <w:jc w:val="both"/>
        <w:rPr>
          <w:rFonts w:cs="Times New Roman"/>
          <w:szCs w:val="24"/>
        </w:rPr>
      </w:pPr>
    </w:p>
    <w:p w:rsidR="003F5F5E" w:rsidRPr="005C2A78" w:rsidRDefault="003F5F5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67121CCE10143CEB06E74191A3A6A1E"/>
          </w:placeholder>
        </w:sdtPr>
        <w:sdtContent>
          <w:r>
            <w:rPr>
              <w:rFonts w:eastAsia="Times New Roman" w:cs="Times New Roman"/>
              <w:b/>
              <w:szCs w:val="24"/>
              <w:u w:val="single"/>
            </w:rPr>
            <w:t>SECTION BY SECTION ANALYSIS</w:t>
          </w:r>
        </w:sdtContent>
      </w:sdt>
    </w:p>
    <w:p w:rsidR="003F5F5E" w:rsidRPr="005C2A78" w:rsidRDefault="003F5F5E" w:rsidP="000F1DF9">
      <w:pPr>
        <w:spacing w:after="0" w:line="240" w:lineRule="auto"/>
        <w:jc w:val="both"/>
        <w:rPr>
          <w:rFonts w:eastAsia="Times New Roman" w:cs="Times New Roman"/>
          <w:szCs w:val="24"/>
        </w:rPr>
      </w:pPr>
    </w:p>
    <w:p w:rsidR="003F5F5E" w:rsidRDefault="003F5F5E"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B, Chapter 225, Transportation Code, by adding Section 225.123, as follows:</w:t>
      </w:r>
    </w:p>
    <w:p w:rsidR="003F5F5E" w:rsidRDefault="003F5F5E" w:rsidP="000F1DF9">
      <w:pPr>
        <w:spacing w:after="0" w:line="240" w:lineRule="auto"/>
        <w:jc w:val="both"/>
        <w:rPr>
          <w:rFonts w:eastAsia="Times New Roman" w:cs="Times New Roman"/>
          <w:szCs w:val="24"/>
        </w:rPr>
      </w:pPr>
    </w:p>
    <w:p w:rsidR="003F5F5E" w:rsidRDefault="003F5F5E" w:rsidP="00A10BA4">
      <w:pPr>
        <w:spacing w:after="0" w:line="240" w:lineRule="auto"/>
        <w:ind w:left="720"/>
        <w:jc w:val="both"/>
        <w:rPr>
          <w:rFonts w:eastAsia="Times New Roman" w:cs="Times New Roman"/>
          <w:szCs w:val="24"/>
        </w:rPr>
      </w:pPr>
      <w:r>
        <w:rPr>
          <w:rFonts w:eastAsia="Times New Roman" w:cs="Times New Roman"/>
          <w:szCs w:val="24"/>
        </w:rPr>
        <w:t xml:space="preserve">Sec. 225.123. STATE TROOPER DAVID LEE NEVAREZ MEMORIAL HIGHWAY. (a) Designates the portion of Farm-to-Market Road 649 between Farm-to-Market Road 2687 and the border of the unincorporated community of Randado as the State Trooper David Lee Nevarez Memorial Highway. Provides that this designation is in addition to any other designation. </w:t>
      </w:r>
    </w:p>
    <w:p w:rsidR="003F5F5E" w:rsidRDefault="003F5F5E" w:rsidP="00A10BA4">
      <w:pPr>
        <w:spacing w:after="0" w:line="240" w:lineRule="auto"/>
        <w:ind w:left="720"/>
        <w:jc w:val="both"/>
        <w:rPr>
          <w:rFonts w:eastAsia="Times New Roman" w:cs="Times New Roman"/>
          <w:szCs w:val="24"/>
        </w:rPr>
      </w:pPr>
    </w:p>
    <w:p w:rsidR="003F5F5E" w:rsidRDefault="003F5F5E" w:rsidP="00A10BA4">
      <w:pPr>
        <w:spacing w:after="0" w:line="240" w:lineRule="auto"/>
        <w:ind w:left="1440"/>
        <w:jc w:val="both"/>
        <w:rPr>
          <w:rFonts w:eastAsia="Times New Roman" w:cs="Times New Roman"/>
          <w:szCs w:val="24"/>
        </w:rPr>
      </w:pPr>
      <w:r>
        <w:rPr>
          <w:rFonts w:eastAsia="Times New Roman" w:cs="Times New Roman"/>
          <w:szCs w:val="24"/>
        </w:rPr>
        <w:t>(b) Requires the Texas Department of Transportation (TxDOT), subject to Section 225.021(c) (relating to prohibiting TxDOT from designing, constructing, or erecting a marker under this subchapter unless a certain grant or donation of funds is made), to:</w:t>
      </w:r>
    </w:p>
    <w:p w:rsidR="003F5F5E" w:rsidRDefault="003F5F5E" w:rsidP="00A10BA4">
      <w:pPr>
        <w:spacing w:after="0" w:line="240" w:lineRule="auto"/>
        <w:ind w:left="1440"/>
        <w:jc w:val="both"/>
        <w:rPr>
          <w:rFonts w:eastAsia="Times New Roman" w:cs="Times New Roman"/>
          <w:szCs w:val="24"/>
        </w:rPr>
      </w:pPr>
    </w:p>
    <w:p w:rsidR="003F5F5E" w:rsidRDefault="003F5F5E" w:rsidP="00A10BA4">
      <w:pPr>
        <w:spacing w:after="0" w:line="240" w:lineRule="auto"/>
        <w:ind w:left="2160"/>
        <w:jc w:val="both"/>
        <w:rPr>
          <w:rFonts w:eastAsia="Times New Roman" w:cs="Times New Roman"/>
          <w:szCs w:val="24"/>
        </w:rPr>
      </w:pPr>
      <w:r>
        <w:rPr>
          <w:rFonts w:eastAsia="Times New Roman" w:cs="Times New Roman"/>
          <w:szCs w:val="24"/>
        </w:rPr>
        <w:t>(1) design and construct markers indicating the highway number, the designation as the State Trooper David Lee Nevarez Memorial Highway, and any other appropriate information; and</w:t>
      </w:r>
    </w:p>
    <w:p w:rsidR="003F5F5E" w:rsidRDefault="003F5F5E" w:rsidP="00A10BA4">
      <w:pPr>
        <w:spacing w:after="0" w:line="240" w:lineRule="auto"/>
        <w:ind w:left="2160"/>
        <w:jc w:val="both"/>
        <w:rPr>
          <w:rFonts w:eastAsia="Times New Roman" w:cs="Times New Roman"/>
          <w:szCs w:val="24"/>
        </w:rPr>
      </w:pPr>
    </w:p>
    <w:p w:rsidR="003F5F5E" w:rsidRPr="005C2A78" w:rsidRDefault="003F5F5E" w:rsidP="00A10BA4">
      <w:pPr>
        <w:spacing w:after="0" w:line="240" w:lineRule="auto"/>
        <w:ind w:left="2160"/>
        <w:jc w:val="both"/>
        <w:rPr>
          <w:rFonts w:eastAsia="Times New Roman" w:cs="Times New Roman"/>
          <w:szCs w:val="24"/>
        </w:rPr>
      </w:pPr>
      <w:r>
        <w:rPr>
          <w:rFonts w:eastAsia="Times New Roman" w:cs="Times New Roman"/>
          <w:szCs w:val="24"/>
        </w:rPr>
        <w:t xml:space="preserve">(2) erect a marker at each end of the highway and at appropriate intermediate sites along the highway. </w:t>
      </w:r>
    </w:p>
    <w:p w:rsidR="003F5F5E" w:rsidRPr="005C2A78" w:rsidRDefault="003F5F5E" w:rsidP="000F1DF9">
      <w:pPr>
        <w:spacing w:after="0" w:line="240" w:lineRule="auto"/>
        <w:jc w:val="both"/>
        <w:rPr>
          <w:rFonts w:eastAsia="Times New Roman" w:cs="Times New Roman"/>
          <w:szCs w:val="24"/>
        </w:rPr>
      </w:pPr>
    </w:p>
    <w:p w:rsidR="003F5F5E" w:rsidRPr="00A10BA4" w:rsidRDefault="003F5F5E" w:rsidP="00774EC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2017.</w:t>
      </w:r>
    </w:p>
    <w:sectPr w:rsidR="003F5F5E" w:rsidRPr="00A10BA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CA6" w:rsidRDefault="008D0CA6" w:rsidP="000F1DF9">
      <w:pPr>
        <w:spacing w:after="0" w:line="240" w:lineRule="auto"/>
      </w:pPr>
      <w:r>
        <w:separator/>
      </w:r>
    </w:p>
  </w:endnote>
  <w:endnote w:type="continuationSeparator" w:id="0">
    <w:p w:rsidR="008D0CA6" w:rsidRDefault="008D0CA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D0CA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F5F5E">
                <w:rPr>
                  <w:sz w:val="20"/>
                  <w:szCs w:val="20"/>
                </w:rPr>
                <w:t>LLM, KMS</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3F5F5E">
                <w:rPr>
                  <w:sz w:val="20"/>
                  <w:szCs w:val="20"/>
                </w:rPr>
                <w:t>H.B. 1162</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3F5F5E">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D0CA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3F5F5E">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3F5F5E">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CA6" w:rsidRDefault="008D0CA6" w:rsidP="000F1DF9">
      <w:pPr>
        <w:spacing w:after="0" w:line="240" w:lineRule="auto"/>
      </w:pPr>
      <w:r>
        <w:separator/>
      </w:r>
    </w:p>
  </w:footnote>
  <w:footnote w:type="continuationSeparator" w:id="0">
    <w:p w:rsidR="008D0CA6" w:rsidRDefault="008D0CA6"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3F5F5E"/>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D0CA6"/>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F5F5E"/>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F5F5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74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4763F9" w:rsidP="004763F9">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B0CB2B17CD04A5DA1FC5B5BC008DEDD"/>
        <w:category>
          <w:name w:val="General"/>
          <w:gallery w:val="placeholder"/>
        </w:category>
        <w:types>
          <w:type w:val="bbPlcHdr"/>
        </w:types>
        <w:behaviors>
          <w:behavior w:val="content"/>
        </w:behaviors>
        <w:guid w:val="{4D548515-18F2-4AB2-9F8C-0272CD12DE86}"/>
      </w:docPartPr>
      <w:docPartBody>
        <w:p w:rsidR="00000000" w:rsidRDefault="0000618D"/>
      </w:docPartBody>
    </w:docPart>
    <w:docPart>
      <w:docPartPr>
        <w:name w:val="239EFCA62FD94B779961DD472112C939"/>
        <w:category>
          <w:name w:val="General"/>
          <w:gallery w:val="placeholder"/>
        </w:category>
        <w:types>
          <w:type w:val="bbPlcHdr"/>
        </w:types>
        <w:behaviors>
          <w:behavior w:val="content"/>
        </w:behaviors>
        <w:guid w:val="{67082AF7-5FFB-47C7-8BE8-31B7CD99C3D0}"/>
      </w:docPartPr>
      <w:docPartBody>
        <w:p w:rsidR="00000000" w:rsidRDefault="0000618D"/>
      </w:docPartBody>
    </w:docPart>
    <w:docPart>
      <w:docPartPr>
        <w:name w:val="96AAB87763844E00A5549091168D5C6D"/>
        <w:category>
          <w:name w:val="General"/>
          <w:gallery w:val="placeholder"/>
        </w:category>
        <w:types>
          <w:type w:val="bbPlcHdr"/>
        </w:types>
        <w:behaviors>
          <w:behavior w:val="content"/>
        </w:behaviors>
        <w:guid w:val="{F664C94F-06B1-4B99-B9EE-4E736F1AB65F}"/>
      </w:docPartPr>
      <w:docPartBody>
        <w:p w:rsidR="00000000" w:rsidRDefault="0000618D"/>
      </w:docPartBody>
    </w:docPart>
    <w:docPart>
      <w:docPartPr>
        <w:name w:val="CBE386D8C1314B8E8842FBE625F11333"/>
        <w:category>
          <w:name w:val="General"/>
          <w:gallery w:val="placeholder"/>
        </w:category>
        <w:types>
          <w:type w:val="bbPlcHdr"/>
        </w:types>
        <w:behaviors>
          <w:behavior w:val="content"/>
        </w:behaviors>
        <w:guid w:val="{2BFC66A6-6B56-49C4-903A-4636A5DB5825}"/>
      </w:docPartPr>
      <w:docPartBody>
        <w:p w:rsidR="00000000" w:rsidRDefault="0000618D"/>
      </w:docPartBody>
    </w:docPart>
    <w:docPart>
      <w:docPartPr>
        <w:name w:val="8635C66C95EA4E78BC12F8110DE9CC22"/>
        <w:category>
          <w:name w:val="General"/>
          <w:gallery w:val="placeholder"/>
        </w:category>
        <w:types>
          <w:type w:val="bbPlcHdr"/>
        </w:types>
        <w:behaviors>
          <w:behavior w:val="content"/>
        </w:behaviors>
        <w:guid w:val="{B79B89CC-BC64-4B74-836D-C83881A79A52}"/>
      </w:docPartPr>
      <w:docPartBody>
        <w:p w:rsidR="00000000" w:rsidRDefault="0000618D"/>
      </w:docPartBody>
    </w:docPart>
    <w:docPart>
      <w:docPartPr>
        <w:name w:val="C15A6D8F12DD470F88FA94FDC4F41609"/>
        <w:category>
          <w:name w:val="General"/>
          <w:gallery w:val="placeholder"/>
        </w:category>
        <w:types>
          <w:type w:val="bbPlcHdr"/>
        </w:types>
        <w:behaviors>
          <w:behavior w:val="content"/>
        </w:behaviors>
        <w:guid w:val="{29783636-776B-4B8B-B428-B35C587D5C55}"/>
      </w:docPartPr>
      <w:docPartBody>
        <w:p w:rsidR="00000000" w:rsidRDefault="0000618D"/>
      </w:docPartBody>
    </w:docPart>
    <w:docPart>
      <w:docPartPr>
        <w:name w:val="D78D580E22D84541BC878E3BB8773E0F"/>
        <w:category>
          <w:name w:val="General"/>
          <w:gallery w:val="placeholder"/>
        </w:category>
        <w:types>
          <w:type w:val="bbPlcHdr"/>
        </w:types>
        <w:behaviors>
          <w:behavior w:val="content"/>
        </w:behaviors>
        <w:guid w:val="{E6FFCA1E-415A-4F65-B6C2-175B138635C9}"/>
      </w:docPartPr>
      <w:docPartBody>
        <w:p w:rsidR="00000000" w:rsidRDefault="0000618D"/>
      </w:docPartBody>
    </w:docPart>
    <w:docPart>
      <w:docPartPr>
        <w:name w:val="81054216CE254334B4727EE21F5601E0"/>
        <w:category>
          <w:name w:val="General"/>
          <w:gallery w:val="placeholder"/>
        </w:category>
        <w:types>
          <w:type w:val="bbPlcHdr"/>
        </w:types>
        <w:behaviors>
          <w:behavior w:val="content"/>
        </w:behaviors>
        <w:guid w:val="{F864522A-357F-41C1-B2F9-DE76B58D6438}"/>
      </w:docPartPr>
      <w:docPartBody>
        <w:p w:rsidR="00000000" w:rsidRDefault="0000618D"/>
      </w:docPartBody>
    </w:docPart>
    <w:docPart>
      <w:docPartPr>
        <w:name w:val="598365D0DDFC49D1B4BF1A303DAEC662"/>
        <w:category>
          <w:name w:val="General"/>
          <w:gallery w:val="placeholder"/>
        </w:category>
        <w:types>
          <w:type w:val="bbPlcHdr"/>
        </w:types>
        <w:behaviors>
          <w:behavior w:val="content"/>
        </w:behaviors>
        <w:guid w:val="{A0B1876B-4527-423E-935C-CB9617B30FC7}"/>
      </w:docPartPr>
      <w:docPartBody>
        <w:p w:rsidR="00000000" w:rsidRDefault="004763F9" w:rsidP="004763F9">
          <w:pPr>
            <w:pStyle w:val="598365D0DDFC49D1B4BF1A303DAEC662"/>
          </w:pPr>
          <w:r w:rsidRPr="00A30DD1">
            <w:rPr>
              <w:rStyle w:val="PlaceholderText"/>
            </w:rPr>
            <w:t>Click here to enter a date.</w:t>
          </w:r>
        </w:p>
      </w:docPartBody>
    </w:docPart>
    <w:docPart>
      <w:docPartPr>
        <w:name w:val="DD6506FF15574E9DB9AA4BA00B5E0CFC"/>
        <w:category>
          <w:name w:val="General"/>
          <w:gallery w:val="placeholder"/>
        </w:category>
        <w:types>
          <w:type w:val="bbPlcHdr"/>
        </w:types>
        <w:behaviors>
          <w:behavior w:val="content"/>
        </w:behaviors>
        <w:guid w:val="{344DD32C-9FB7-438D-8B09-B4D604A2BAD1}"/>
      </w:docPartPr>
      <w:docPartBody>
        <w:p w:rsidR="00000000" w:rsidRDefault="0000618D"/>
      </w:docPartBody>
    </w:docPart>
    <w:docPart>
      <w:docPartPr>
        <w:name w:val="C4AAA7246A194EA0A524E877FEA28F8E"/>
        <w:category>
          <w:name w:val="General"/>
          <w:gallery w:val="placeholder"/>
        </w:category>
        <w:types>
          <w:type w:val="bbPlcHdr"/>
        </w:types>
        <w:behaviors>
          <w:behavior w:val="content"/>
        </w:behaviors>
        <w:guid w:val="{32115B1B-8774-43F1-8ACB-A1E02F8A4585}"/>
      </w:docPartPr>
      <w:docPartBody>
        <w:p w:rsidR="00000000" w:rsidRDefault="0000618D"/>
      </w:docPartBody>
    </w:docPart>
    <w:docPart>
      <w:docPartPr>
        <w:name w:val="4C9657228AC047299325BA6A31E3880A"/>
        <w:category>
          <w:name w:val="General"/>
          <w:gallery w:val="placeholder"/>
        </w:category>
        <w:types>
          <w:type w:val="bbPlcHdr"/>
        </w:types>
        <w:behaviors>
          <w:behavior w:val="content"/>
        </w:behaviors>
        <w:guid w:val="{08F0AE2A-2B5F-4628-870A-CF4F00BD990A}"/>
      </w:docPartPr>
      <w:docPartBody>
        <w:p w:rsidR="00000000" w:rsidRDefault="004763F9" w:rsidP="004763F9">
          <w:pPr>
            <w:pStyle w:val="4C9657228AC047299325BA6A31E3880A"/>
          </w:pPr>
          <w:r>
            <w:rPr>
              <w:rFonts w:eastAsia="Times New Roman" w:cs="Times New Roman"/>
              <w:bCs/>
              <w:szCs w:val="24"/>
            </w:rPr>
            <w:t xml:space="preserve"> </w:t>
          </w:r>
        </w:p>
      </w:docPartBody>
    </w:docPart>
    <w:docPart>
      <w:docPartPr>
        <w:name w:val="352E91828161462C86A97F59D65EF263"/>
        <w:category>
          <w:name w:val="General"/>
          <w:gallery w:val="placeholder"/>
        </w:category>
        <w:types>
          <w:type w:val="bbPlcHdr"/>
        </w:types>
        <w:behaviors>
          <w:behavior w:val="content"/>
        </w:behaviors>
        <w:guid w:val="{915A16B0-F26E-46C8-9ABB-0A30681DB517}"/>
      </w:docPartPr>
      <w:docPartBody>
        <w:p w:rsidR="00000000" w:rsidRDefault="0000618D"/>
      </w:docPartBody>
    </w:docPart>
    <w:docPart>
      <w:docPartPr>
        <w:name w:val="367121CCE10143CEB06E74191A3A6A1E"/>
        <w:category>
          <w:name w:val="General"/>
          <w:gallery w:val="placeholder"/>
        </w:category>
        <w:types>
          <w:type w:val="bbPlcHdr"/>
        </w:types>
        <w:behaviors>
          <w:behavior w:val="content"/>
        </w:behaviors>
        <w:guid w:val="{841F2AAA-0508-4795-BDE6-4595AEFF6CC7}"/>
      </w:docPartPr>
      <w:docPartBody>
        <w:p w:rsidR="00000000" w:rsidRDefault="000061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0618D"/>
    <w:rsid w:val="00042393"/>
    <w:rsid w:val="0011267B"/>
    <w:rsid w:val="001135F3"/>
    <w:rsid w:val="001C5F26"/>
    <w:rsid w:val="00280096"/>
    <w:rsid w:val="00290C4E"/>
    <w:rsid w:val="002A4665"/>
    <w:rsid w:val="002A5E86"/>
    <w:rsid w:val="002F07B9"/>
    <w:rsid w:val="0032359E"/>
    <w:rsid w:val="00330290"/>
    <w:rsid w:val="004763F9"/>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63F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4763F9"/>
    <w:rPr>
      <w:rFonts w:ascii="Times New Roman" w:hAnsi="Times New Roman"/>
      <w:sz w:val="24"/>
    </w:rPr>
  </w:style>
  <w:style w:type="paragraph" w:customStyle="1" w:styleId="487D89B4F8B34DB4967D41FE18F7F88D7">
    <w:name w:val="487D89B4F8B34DB4967D41FE18F7F88D7"/>
    <w:rsid w:val="004763F9"/>
    <w:rPr>
      <w:rFonts w:ascii="Times New Roman" w:hAnsi="Times New Roman"/>
      <w:sz w:val="24"/>
    </w:rPr>
  </w:style>
  <w:style w:type="paragraph" w:customStyle="1" w:styleId="AE2570ED5D764CD7AF9686706F550F4620">
    <w:name w:val="AE2570ED5D764CD7AF9686706F550F4620"/>
    <w:rsid w:val="004763F9"/>
    <w:pPr>
      <w:tabs>
        <w:tab w:val="center" w:pos="4680"/>
        <w:tab w:val="right" w:pos="9360"/>
      </w:tabs>
      <w:spacing w:after="0" w:line="240" w:lineRule="auto"/>
    </w:pPr>
    <w:rPr>
      <w:rFonts w:ascii="Times New Roman" w:hAnsi="Times New Roman"/>
      <w:sz w:val="24"/>
    </w:rPr>
  </w:style>
  <w:style w:type="paragraph" w:customStyle="1" w:styleId="598365D0DDFC49D1B4BF1A303DAEC662">
    <w:name w:val="598365D0DDFC49D1B4BF1A303DAEC662"/>
    <w:rsid w:val="004763F9"/>
  </w:style>
  <w:style w:type="paragraph" w:customStyle="1" w:styleId="4C9657228AC047299325BA6A31E3880A">
    <w:name w:val="4C9657228AC047299325BA6A31E3880A"/>
    <w:rsid w:val="004763F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63F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4763F9"/>
    <w:rPr>
      <w:rFonts w:ascii="Times New Roman" w:hAnsi="Times New Roman"/>
      <w:sz w:val="24"/>
    </w:rPr>
  </w:style>
  <w:style w:type="paragraph" w:customStyle="1" w:styleId="487D89B4F8B34DB4967D41FE18F7F88D7">
    <w:name w:val="487D89B4F8B34DB4967D41FE18F7F88D7"/>
    <w:rsid w:val="004763F9"/>
    <w:rPr>
      <w:rFonts w:ascii="Times New Roman" w:hAnsi="Times New Roman"/>
      <w:sz w:val="24"/>
    </w:rPr>
  </w:style>
  <w:style w:type="paragraph" w:customStyle="1" w:styleId="AE2570ED5D764CD7AF9686706F550F4620">
    <w:name w:val="AE2570ED5D764CD7AF9686706F550F4620"/>
    <w:rsid w:val="004763F9"/>
    <w:pPr>
      <w:tabs>
        <w:tab w:val="center" w:pos="4680"/>
        <w:tab w:val="right" w:pos="9360"/>
      </w:tabs>
      <w:spacing w:after="0" w:line="240" w:lineRule="auto"/>
    </w:pPr>
    <w:rPr>
      <w:rFonts w:ascii="Times New Roman" w:hAnsi="Times New Roman"/>
      <w:sz w:val="24"/>
    </w:rPr>
  </w:style>
  <w:style w:type="paragraph" w:customStyle="1" w:styleId="598365D0DDFC49D1B4BF1A303DAEC662">
    <w:name w:val="598365D0DDFC49D1B4BF1A303DAEC662"/>
    <w:rsid w:val="004763F9"/>
  </w:style>
  <w:style w:type="paragraph" w:customStyle="1" w:styleId="4C9657228AC047299325BA6A31E3880A">
    <w:name w:val="4C9657228AC047299325BA6A31E3880A"/>
    <w:rsid w:val="004763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87B1171C-48F6-4222-A57F-96AFE8D06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373</Words>
  <Characters>2128</Characters>
  <Application>Microsoft Office Word</Application>
  <DocSecurity>0</DocSecurity>
  <Lines>17</Lines>
  <Paragraphs>4</Paragraphs>
  <ScaleCrop>false</ScaleCrop>
  <Company>Texas Legislative Council</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Lillian Marrs</cp:lastModifiedBy>
  <cp:revision>153</cp:revision>
  <cp:lastPrinted>2017-05-16T17:53:00Z</cp:lastPrinted>
  <dcterms:created xsi:type="dcterms:W3CDTF">2015-05-29T14:24:00Z</dcterms:created>
  <dcterms:modified xsi:type="dcterms:W3CDTF">2017-05-16T17:53:00Z</dcterms:modified>
</cp:coreProperties>
</file>

<file path=docProps/custom.xml><?xml version="1.0" encoding="utf-8"?>
<op:Properties xmlns:vt="http://schemas.openxmlformats.org/officeDocument/2006/docPropsVTypes" xmlns:op="http://schemas.openxmlformats.org/officeDocument/2006/custom-properties"/>
</file>