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48" w:rsidRDefault="002C2C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8820B9C55A4BDD91F649488F3F12D8"/>
          </w:placeholder>
        </w:sdtPr>
        <w:sdtContent>
          <w:r w:rsidRPr="005C2A78">
            <w:rPr>
              <w:rFonts w:cs="Times New Roman"/>
              <w:b/>
              <w:szCs w:val="24"/>
              <w:u w:val="single"/>
            </w:rPr>
            <w:t>BILL ANALYSIS</w:t>
          </w:r>
        </w:sdtContent>
      </w:sdt>
    </w:p>
    <w:p w:rsidR="002C2C48" w:rsidRPr="00585C31" w:rsidRDefault="002C2C48" w:rsidP="000F1DF9">
      <w:pPr>
        <w:spacing w:after="0" w:line="240" w:lineRule="auto"/>
        <w:rPr>
          <w:rFonts w:cs="Times New Roman"/>
          <w:szCs w:val="24"/>
        </w:rPr>
      </w:pPr>
    </w:p>
    <w:p w:rsidR="002C2C48" w:rsidRPr="00585C31" w:rsidRDefault="002C2C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2C48" w:rsidTr="000F1DF9">
        <w:tc>
          <w:tcPr>
            <w:tcW w:w="2718" w:type="dxa"/>
          </w:tcPr>
          <w:p w:rsidR="002C2C48" w:rsidRPr="005C2A78" w:rsidRDefault="002C2C48" w:rsidP="006D756B">
            <w:pPr>
              <w:rPr>
                <w:rFonts w:cs="Times New Roman"/>
                <w:szCs w:val="24"/>
              </w:rPr>
            </w:pPr>
            <w:sdt>
              <w:sdtPr>
                <w:rPr>
                  <w:rFonts w:cs="Times New Roman"/>
                  <w:szCs w:val="24"/>
                </w:rPr>
                <w:alias w:val="Agency Title"/>
                <w:tag w:val="AgencyTitleContentControl"/>
                <w:id w:val="1920747753"/>
                <w:lock w:val="sdtContentLocked"/>
                <w:placeholder>
                  <w:docPart w:val="0455EE2FB4F840BBA86EC85A96B6E79C"/>
                </w:placeholder>
              </w:sdtPr>
              <w:sdtEndPr>
                <w:rPr>
                  <w:rFonts w:cstheme="minorBidi"/>
                  <w:szCs w:val="22"/>
                </w:rPr>
              </w:sdtEndPr>
              <w:sdtContent>
                <w:r>
                  <w:rPr>
                    <w:rFonts w:cs="Times New Roman"/>
                    <w:szCs w:val="24"/>
                  </w:rPr>
                  <w:t>Senate Research Center</w:t>
                </w:r>
              </w:sdtContent>
            </w:sdt>
          </w:p>
        </w:tc>
        <w:tc>
          <w:tcPr>
            <w:tcW w:w="6858" w:type="dxa"/>
          </w:tcPr>
          <w:p w:rsidR="002C2C48" w:rsidRPr="00FF6471" w:rsidRDefault="002C2C48" w:rsidP="000F1DF9">
            <w:pPr>
              <w:jc w:val="right"/>
              <w:rPr>
                <w:rFonts w:cs="Times New Roman"/>
                <w:szCs w:val="24"/>
              </w:rPr>
            </w:pPr>
            <w:sdt>
              <w:sdtPr>
                <w:rPr>
                  <w:rFonts w:cs="Times New Roman"/>
                  <w:szCs w:val="24"/>
                </w:rPr>
                <w:alias w:val="Bill Number"/>
                <w:tag w:val="BillNumberOne"/>
                <w:id w:val="-410784069"/>
                <w:lock w:val="sdtContentLocked"/>
                <w:placeholder>
                  <w:docPart w:val="DEE6FD5B85FA47B0A919B7C47D87E185"/>
                </w:placeholder>
              </w:sdtPr>
              <w:sdtContent>
                <w:r>
                  <w:rPr>
                    <w:rFonts w:cs="Times New Roman"/>
                    <w:szCs w:val="24"/>
                  </w:rPr>
                  <w:t>S.B. 1538</w:t>
                </w:r>
              </w:sdtContent>
            </w:sdt>
          </w:p>
        </w:tc>
      </w:tr>
      <w:tr w:rsidR="002C2C48" w:rsidTr="000F1DF9">
        <w:sdt>
          <w:sdtPr>
            <w:rPr>
              <w:rFonts w:cs="Times New Roman"/>
              <w:szCs w:val="24"/>
            </w:rPr>
            <w:alias w:val="TLCNumber"/>
            <w:tag w:val="TLCNumber"/>
            <w:id w:val="-542600604"/>
            <w:lock w:val="sdtLocked"/>
            <w:placeholder>
              <w:docPart w:val="0853AB868498448E85117A7CE0012D2A"/>
            </w:placeholder>
          </w:sdtPr>
          <w:sdtContent>
            <w:tc>
              <w:tcPr>
                <w:tcW w:w="2718" w:type="dxa"/>
              </w:tcPr>
              <w:p w:rsidR="002C2C48" w:rsidRPr="000F1DF9" w:rsidRDefault="002C2C48" w:rsidP="00C65088">
                <w:pPr>
                  <w:rPr>
                    <w:rFonts w:cs="Times New Roman"/>
                    <w:szCs w:val="24"/>
                  </w:rPr>
                </w:pPr>
                <w:r>
                  <w:rPr>
                    <w:rFonts w:cs="Times New Roman"/>
                    <w:szCs w:val="24"/>
                  </w:rPr>
                  <w:t>86R14246 JRJ-D</w:t>
                </w:r>
              </w:p>
            </w:tc>
          </w:sdtContent>
        </w:sdt>
        <w:tc>
          <w:tcPr>
            <w:tcW w:w="6858" w:type="dxa"/>
          </w:tcPr>
          <w:p w:rsidR="002C2C48" w:rsidRPr="005C2A78" w:rsidRDefault="002C2C48" w:rsidP="006D756B">
            <w:pPr>
              <w:jc w:val="right"/>
              <w:rPr>
                <w:rFonts w:cs="Times New Roman"/>
                <w:szCs w:val="24"/>
              </w:rPr>
            </w:pPr>
            <w:sdt>
              <w:sdtPr>
                <w:rPr>
                  <w:rFonts w:cs="Times New Roman"/>
                  <w:szCs w:val="24"/>
                </w:rPr>
                <w:alias w:val="Author Label"/>
                <w:tag w:val="By"/>
                <w:id w:val="72399597"/>
                <w:lock w:val="sdtLocked"/>
                <w:placeholder>
                  <w:docPart w:val="AB8E11D0F21546D596BD4128BA1296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795A0753DC4A8D9902948BE6C9F89F"/>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93BAE4B8B5854EAAB85A270FEBEAB0BB"/>
                </w:placeholder>
                <w:showingPlcHdr/>
              </w:sdtPr>
              <w:sdtContent/>
            </w:sdt>
          </w:p>
        </w:tc>
      </w:tr>
      <w:tr w:rsidR="002C2C48" w:rsidTr="000F1DF9">
        <w:tc>
          <w:tcPr>
            <w:tcW w:w="2718" w:type="dxa"/>
          </w:tcPr>
          <w:p w:rsidR="002C2C48" w:rsidRPr="00BC7495" w:rsidRDefault="002C2C48" w:rsidP="000F1DF9">
            <w:pPr>
              <w:rPr>
                <w:rFonts w:cs="Times New Roman"/>
                <w:szCs w:val="24"/>
              </w:rPr>
            </w:pPr>
          </w:p>
        </w:tc>
        <w:sdt>
          <w:sdtPr>
            <w:rPr>
              <w:rFonts w:cs="Times New Roman"/>
              <w:szCs w:val="24"/>
            </w:rPr>
            <w:alias w:val="Committee"/>
            <w:tag w:val="Committee"/>
            <w:id w:val="1914272295"/>
            <w:lock w:val="sdtContentLocked"/>
            <w:placeholder>
              <w:docPart w:val="BBF98F991B8C47439FF4437C0A09769D"/>
            </w:placeholder>
          </w:sdtPr>
          <w:sdtContent>
            <w:tc>
              <w:tcPr>
                <w:tcW w:w="6858" w:type="dxa"/>
              </w:tcPr>
              <w:p w:rsidR="002C2C48" w:rsidRPr="00FF6471" w:rsidRDefault="002C2C48" w:rsidP="000F1DF9">
                <w:pPr>
                  <w:jc w:val="right"/>
                  <w:rPr>
                    <w:rFonts w:cs="Times New Roman"/>
                    <w:szCs w:val="24"/>
                  </w:rPr>
                </w:pPr>
                <w:r>
                  <w:rPr>
                    <w:rFonts w:cs="Times New Roman"/>
                    <w:szCs w:val="24"/>
                  </w:rPr>
                  <w:t>Veteran Affairs &amp; Border Security</w:t>
                </w:r>
              </w:p>
            </w:tc>
          </w:sdtContent>
        </w:sdt>
      </w:tr>
      <w:tr w:rsidR="002C2C48" w:rsidTr="000F1DF9">
        <w:tc>
          <w:tcPr>
            <w:tcW w:w="2718" w:type="dxa"/>
          </w:tcPr>
          <w:p w:rsidR="002C2C48" w:rsidRPr="00BC7495" w:rsidRDefault="002C2C48" w:rsidP="000F1DF9">
            <w:pPr>
              <w:rPr>
                <w:rFonts w:cs="Times New Roman"/>
                <w:szCs w:val="24"/>
              </w:rPr>
            </w:pPr>
          </w:p>
        </w:tc>
        <w:sdt>
          <w:sdtPr>
            <w:rPr>
              <w:rFonts w:cs="Times New Roman"/>
              <w:szCs w:val="24"/>
            </w:rPr>
            <w:alias w:val="Date"/>
            <w:tag w:val="DateContentControl"/>
            <w:id w:val="1178081906"/>
            <w:lock w:val="sdtLocked"/>
            <w:placeholder>
              <w:docPart w:val="F4F533CCB3664A189E48C7D67CD47BD2"/>
            </w:placeholder>
            <w:date w:fullDate="2019-04-01T00:00:00Z">
              <w:dateFormat w:val="M/d/yyyy"/>
              <w:lid w:val="en-US"/>
              <w:storeMappedDataAs w:val="dateTime"/>
              <w:calendar w:val="gregorian"/>
            </w:date>
          </w:sdtPr>
          <w:sdtContent>
            <w:tc>
              <w:tcPr>
                <w:tcW w:w="6858" w:type="dxa"/>
              </w:tcPr>
              <w:p w:rsidR="002C2C48" w:rsidRPr="00FF6471" w:rsidRDefault="002C2C48" w:rsidP="00E6328B">
                <w:pPr>
                  <w:jc w:val="right"/>
                  <w:rPr>
                    <w:rFonts w:cs="Times New Roman"/>
                    <w:szCs w:val="24"/>
                  </w:rPr>
                </w:pPr>
                <w:r>
                  <w:rPr>
                    <w:rFonts w:cs="Times New Roman"/>
                    <w:szCs w:val="24"/>
                  </w:rPr>
                  <w:t>4/1/2019</w:t>
                </w:r>
              </w:p>
            </w:tc>
          </w:sdtContent>
        </w:sdt>
      </w:tr>
      <w:tr w:rsidR="002C2C48" w:rsidTr="000F1DF9">
        <w:tc>
          <w:tcPr>
            <w:tcW w:w="2718" w:type="dxa"/>
          </w:tcPr>
          <w:p w:rsidR="002C2C48" w:rsidRPr="00BC7495" w:rsidRDefault="002C2C48" w:rsidP="000F1DF9">
            <w:pPr>
              <w:rPr>
                <w:rFonts w:cs="Times New Roman"/>
                <w:szCs w:val="24"/>
              </w:rPr>
            </w:pPr>
          </w:p>
        </w:tc>
        <w:sdt>
          <w:sdtPr>
            <w:rPr>
              <w:rFonts w:cs="Times New Roman"/>
              <w:szCs w:val="24"/>
            </w:rPr>
            <w:alias w:val="BA Version"/>
            <w:tag w:val="BAVersion"/>
            <w:id w:val="-1685590809"/>
            <w:lock w:val="sdtContentLocked"/>
            <w:placeholder>
              <w:docPart w:val="CD45F228753A4CE68FD65A4D7C3E47A4"/>
            </w:placeholder>
          </w:sdtPr>
          <w:sdtContent>
            <w:tc>
              <w:tcPr>
                <w:tcW w:w="6858" w:type="dxa"/>
              </w:tcPr>
              <w:p w:rsidR="002C2C48" w:rsidRPr="00FF6471" w:rsidRDefault="002C2C48" w:rsidP="000F1DF9">
                <w:pPr>
                  <w:jc w:val="right"/>
                  <w:rPr>
                    <w:rFonts w:cs="Times New Roman"/>
                    <w:szCs w:val="24"/>
                  </w:rPr>
                </w:pPr>
                <w:r>
                  <w:rPr>
                    <w:rFonts w:cs="Times New Roman"/>
                    <w:szCs w:val="24"/>
                  </w:rPr>
                  <w:t>As Filed</w:t>
                </w:r>
              </w:p>
            </w:tc>
          </w:sdtContent>
        </w:sdt>
      </w:tr>
    </w:tbl>
    <w:p w:rsidR="002C2C48" w:rsidRPr="00FF6471" w:rsidRDefault="002C2C48" w:rsidP="000F1DF9">
      <w:pPr>
        <w:spacing w:after="0" w:line="240" w:lineRule="auto"/>
        <w:rPr>
          <w:rFonts w:cs="Times New Roman"/>
          <w:szCs w:val="24"/>
        </w:rPr>
      </w:pPr>
    </w:p>
    <w:p w:rsidR="002C2C48" w:rsidRPr="00FF6471" w:rsidRDefault="002C2C48" w:rsidP="000F1DF9">
      <w:pPr>
        <w:spacing w:after="0" w:line="240" w:lineRule="auto"/>
        <w:rPr>
          <w:rFonts w:cs="Times New Roman"/>
          <w:szCs w:val="24"/>
        </w:rPr>
      </w:pPr>
    </w:p>
    <w:p w:rsidR="002C2C48" w:rsidRPr="00FF6471" w:rsidRDefault="002C2C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5F112010114F1082B6FEAB656D07B6"/>
        </w:placeholder>
      </w:sdtPr>
      <w:sdtContent>
        <w:p w:rsidR="002C2C48" w:rsidRDefault="002C2C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756854BCC44A5C824D047EC85586A9"/>
        </w:placeholder>
      </w:sdtPr>
      <w:sdtContent>
        <w:p w:rsidR="002C2C48" w:rsidRPr="00BF70CA" w:rsidRDefault="002C2C48" w:rsidP="002C2C48">
          <w:pPr>
            <w:pStyle w:val="NormalWeb"/>
            <w:spacing w:before="0" w:beforeAutospacing="0" w:after="0" w:afterAutospacing="0"/>
            <w:jc w:val="both"/>
            <w:divId w:val="94714915"/>
            <w:rPr>
              <w:rFonts w:eastAsia="Times New Roman"/>
              <w:bCs/>
            </w:rPr>
          </w:pPr>
        </w:p>
        <w:p w:rsidR="002C2C48" w:rsidRPr="00C90A98" w:rsidRDefault="002C2C48" w:rsidP="002C2C48">
          <w:pPr>
            <w:pStyle w:val="NormalWeb"/>
            <w:spacing w:before="0" w:beforeAutospacing="0" w:after="0" w:afterAutospacing="0"/>
            <w:jc w:val="both"/>
            <w:divId w:val="94714915"/>
          </w:pPr>
          <w:r w:rsidRPr="00C90A98">
            <w:t>When first entering college, many students struggle to adapt to the campuses, programs, and services provided by the institutions. This reality is even more</w:t>
          </w:r>
          <w:r>
            <w:t xml:space="preserve"> difficult for student veterans</w:t>
          </w:r>
          <w:r w:rsidRPr="00C90A98">
            <w:t xml:space="preserve"> in accessing the available services, especially when it comes to career options. The </w:t>
          </w:r>
          <w:r>
            <w:t>benefits of having a more hands-</w:t>
          </w:r>
          <w:r w:rsidRPr="00C90A98">
            <w:t>on approach in equipping student veterans for career success is undeniable.</w:t>
          </w:r>
        </w:p>
        <w:p w:rsidR="002C2C48" w:rsidRPr="00C90A98" w:rsidRDefault="002C2C48" w:rsidP="002C2C48">
          <w:pPr>
            <w:pStyle w:val="NormalWeb"/>
            <w:spacing w:before="0" w:beforeAutospacing="0" w:after="0" w:afterAutospacing="0"/>
            <w:jc w:val="both"/>
            <w:divId w:val="94714915"/>
          </w:pPr>
          <w:r w:rsidRPr="00C90A98">
            <w:t> </w:t>
          </w:r>
        </w:p>
        <w:p w:rsidR="002C2C48" w:rsidRDefault="002C2C48" w:rsidP="002C2C48">
          <w:pPr>
            <w:pStyle w:val="NormalWeb"/>
            <w:spacing w:before="0" w:beforeAutospacing="0" w:after="0" w:afterAutospacing="0"/>
            <w:jc w:val="both"/>
            <w:divId w:val="94714915"/>
          </w:pPr>
          <w:r w:rsidRPr="00C90A98">
            <w:t>S.B. 1538 establishes a career mentoring pilot program for student veterans through the help of Texas A&amp;M San Antonio and the Alamo Colleges. This program would create a Veterans Career mentoring program for student veterans to develop a relationship with a professional working within their desired field.</w:t>
          </w:r>
          <w:r>
            <w:t xml:space="preserve"> </w:t>
          </w:r>
        </w:p>
        <w:p w:rsidR="002C2C48" w:rsidRPr="00C90A98" w:rsidRDefault="002C2C48" w:rsidP="002C2C48">
          <w:pPr>
            <w:pStyle w:val="NormalWeb"/>
            <w:spacing w:before="0" w:beforeAutospacing="0" w:after="0" w:afterAutospacing="0"/>
            <w:jc w:val="both"/>
            <w:divId w:val="94714915"/>
          </w:pPr>
        </w:p>
        <w:p w:rsidR="002C2C48" w:rsidRPr="00C90A98" w:rsidRDefault="002C2C48" w:rsidP="002C2C48">
          <w:pPr>
            <w:pStyle w:val="NormalWeb"/>
            <w:spacing w:before="0" w:beforeAutospacing="0" w:after="0" w:afterAutospacing="0"/>
            <w:jc w:val="both"/>
            <w:divId w:val="94714915"/>
          </w:pPr>
          <w:r w:rsidRPr="00C90A98">
            <w:t xml:space="preserve">The pilot program would create military transition consultants, create cohorts once per week for up to </w:t>
          </w:r>
          <w:r>
            <w:t>10</w:t>
          </w:r>
          <w:r w:rsidRPr="00C90A98">
            <w:t xml:space="preserve"> weeks to receive over 20 hours of in</w:t>
          </w:r>
          <w:r>
            <w:t>-</w:t>
          </w:r>
          <w:r w:rsidRPr="00C90A98">
            <w:t>person lectures and learning, create the VetsHIRED! Program specific to</w:t>
          </w:r>
          <w:r>
            <w:t xml:space="preserve"> the</w:t>
          </w:r>
          <w:r w:rsidRPr="00C90A98">
            <w:t xml:space="preserve"> military to create</w:t>
          </w:r>
          <w:r>
            <w:t xml:space="preserve"> a</w:t>
          </w:r>
          <w:r w:rsidRPr="00C90A98">
            <w:t xml:space="preserve"> personalized career search strategy, create business and community leader champions who mentor veteran students and bridge them in jobs, and be connected with Alamo Colleges to ensure college success.</w:t>
          </w:r>
          <w:r>
            <w:t xml:space="preserve"> </w:t>
          </w:r>
        </w:p>
        <w:p w:rsidR="002C2C48" w:rsidRPr="00D70925" w:rsidRDefault="002C2C48" w:rsidP="002C2C48">
          <w:pPr>
            <w:spacing w:after="0" w:line="240" w:lineRule="auto"/>
            <w:jc w:val="both"/>
            <w:rPr>
              <w:rFonts w:eastAsia="Times New Roman" w:cs="Times New Roman"/>
              <w:bCs/>
              <w:szCs w:val="24"/>
            </w:rPr>
          </w:pPr>
        </w:p>
      </w:sdtContent>
    </w:sdt>
    <w:p w:rsidR="002C2C48" w:rsidRDefault="002C2C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1538 </w:t>
      </w:r>
      <w:bookmarkStart w:id="1" w:name="AmendsCurrentLaw"/>
      <w:bookmarkEnd w:id="1"/>
      <w:r>
        <w:rPr>
          <w:rFonts w:cs="Times New Roman"/>
          <w:szCs w:val="24"/>
        </w:rPr>
        <w:t>amends current law relating to the establishment of a career mentoring pilot program for certain students who are veterans.</w:t>
      </w:r>
    </w:p>
    <w:p w:rsidR="002C2C48" w:rsidRPr="00C90A98" w:rsidRDefault="002C2C48" w:rsidP="000F1DF9">
      <w:pPr>
        <w:spacing w:after="0" w:line="240" w:lineRule="auto"/>
        <w:jc w:val="both"/>
        <w:rPr>
          <w:rFonts w:eastAsia="Times New Roman" w:cs="Times New Roman"/>
          <w:szCs w:val="24"/>
        </w:rPr>
      </w:pPr>
    </w:p>
    <w:p w:rsidR="002C2C48" w:rsidRPr="005C2A78" w:rsidRDefault="002C2C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EC29D074FC4289B5A1666BAB6460A0"/>
          </w:placeholder>
        </w:sdtPr>
        <w:sdtContent>
          <w:r>
            <w:rPr>
              <w:rFonts w:eastAsia="Times New Roman" w:cs="Times New Roman"/>
              <w:b/>
              <w:szCs w:val="24"/>
              <w:u w:val="single"/>
            </w:rPr>
            <w:t>RULEMAKING AUTHORITY</w:t>
          </w:r>
        </w:sdtContent>
      </w:sdt>
    </w:p>
    <w:p w:rsidR="002C2C48" w:rsidRPr="006529C4" w:rsidRDefault="002C2C48" w:rsidP="00774EC7">
      <w:pPr>
        <w:spacing w:after="0" w:line="240" w:lineRule="auto"/>
        <w:jc w:val="both"/>
        <w:rPr>
          <w:rFonts w:cs="Times New Roman"/>
          <w:szCs w:val="24"/>
        </w:rPr>
      </w:pPr>
    </w:p>
    <w:p w:rsidR="002C2C48" w:rsidRPr="006529C4" w:rsidRDefault="002C2C4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2C48" w:rsidRPr="006529C4" w:rsidRDefault="002C2C48" w:rsidP="00774EC7">
      <w:pPr>
        <w:spacing w:after="0" w:line="240" w:lineRule="auto"/>
        <w:jc w:val="both"/>
        <w:rPr>
          <w:rFonts w:cs="Times New Roman"/>
          <w:szCs w:val="24"/>
        </w:rPr>
      </w:pPr>
    </w:p>
    <w:p w:rsidR="002C2C48" w:rsidRPr="005C2A78" w:rsidRDefault="002C2C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0F35EEB3D74EE8818A86F42DFCABDE"/>
          </w:placeholder>
        </w:sdtPr>
        <w:sdtContent>
          <w:r>
            <w:rPr>
              <w:rFonts w:eastAsia="Times New Roman" w:cs="Times New Roman"/>
              <w:b/>
              <w:szCs w:val="24"/>
              <w:u w:val="single"/>
            </w:rPr>
            <w:t>SECTION BY SECTION ANALYSIS</w:t>
          </w:r>
        </w:sdtContent>
      </w:sdt>
    </w:p>
    <w:p w:rsidR="002C2C48" w:rsidRPr="005C2A78" w:rsidRDefault="002C2C48" w:rsidP="000F1DF9">
      <w:pPr>
        <w:spacing w:after="0" w:line="240" w:lineRule="auto"/>
        <w:jc w:val="both"/>
        <w:rPr>
          <w:rFonts w:eastAsia="Times New Roman" w:cs="Times New Roman"/>
          <w:szCs w:val="24"/>
        </w:rPr>
      </w:pPr>
    </w:p>
    <w:p w:rsidR="002C2C48" w:rsidRDefault="002C2C48" w:rsidP="00E632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F, Chapter 130, Education Code, by adding Section 130.094, as follows: </w:t>
      </w:r>
    </w:p>
    <w:p w:rsidR="002C2C48" w:rsidRDefault="002C2C48" w:rsidP="00E6328B">
      <w:pPr>
        <w:spacing w:after="0" w:line="240" w:lineRule="auto"/>
        <w:jc w:val="both"/>
        <w:rPr>
          <w:rFonts w:eastAsia="Times New Roman" w:cs="Times New Roman"/>
          <w:szCs w:val="24"/>
        </w:rPr>
      </w:pPr>
    </w:p>
    <w:p w:rsidR="002C2C48" w:rsidRPr="00C90A98" w:rsidRDefault="002C2C48" w:rsidP="00E6328B">
      <w:pPr>
        <w:widowControl w:val="0"/>
        <w:autoSpaceDE w:val="0"/>
        <w:autoSpaceDN w:val="0"/>
        <w:adjustRightInd w:val="0"/>
        <w:spacing w:after="0" w:line="240" w:lineRule="auto"/>
        <w:ind w:left="720"/>
        <w:jc w:val="both"/>
        <w:rPr>
          <w:rFonts w:eastAsia="Times New Roman" w:cs="Times New Roman"/>
          <w:szCs w:val="24"/>
        </w:rPr>
      </w:pPr>
      <w:r w:rsidRPr="00C90A98">
        <w:rPr>
          <w:rFonts w:eastAsia="Times New Roman" w:cs="Times New Roman"/>
          <w:szCs w:val="24"/>
        </w:rPr>
        <w:t>Sec. 130.094.</w:t>
      </w:r>
      <w:r>
        <w:rPr>
          <w:rFonts w:eastAsia="Times New Roman" w:cs="Times New Roman"/>
          <w:szCs w:val="24"/>
        </w:rPr>
        <w:t xml:space="preserve"> </w:t>
      </w:r>
      <w:r w:rsidRPr="00C90A98">
        <w:rPr>
          <w:rFonts w:eastAsia="Times New Roman" w:cs="Times New Roman"/>
          <w:szCs w:val="24"/>
        </w:rPr>
        <w:t>VETERANS CAREER MENTORING PILOT PROGRAM; VETSHIRED!</w:t>
      </w:r>
      <w:r>
        <w:rPr>
          <w:rFonts w:eastAsia="Times New Roman" w:cs="Times New Roman"/>
          <w:szCs w:val="24"/>
        </w:rPr>
        <w:t xml:space="preserve"> </w:t>
      </w:r>
      <w:r w:rsidRPr="00C90A98">
        <w:rPr>
          <w:rFonts w:eastAsia="Times New Roman" w:cs="Times New Roman"/>
          <w:szCs w:val="24"/>
        </w:rPr>
        <w:t>(a)</w:t>
      </w:r>
      <w:r>
        <w:rPr>
          <w:rFonts w:eastAsia="Times New Roman" w:cs="Times New Roman"/>
          <w:szCs w:val="24"/>
        </w:rPr>
        <w:t xml:space="preserve"> </w:t>
      </w:r>
      <w:r w:rsidRPr="00C90A98">
        <w:rPr>
          <w:rFonts w:eastAsia="Times New Roman" w:cs="Times New Roman"/>
          <w:szCs w:val="24"/>
        </w:rPr>
        <w:t>Requires the Alamo Community College District</w:t>
      </w:r>
      <w:r>
        <w:rPr>
          <w:rFonts w:eastAsia="Times New Roman" w:cs="Times New Roman"/>
          <w:szCs w:val="24"/>
        </w:rPr>
        <w:t xml:space="preserve"> (district)</w:t>
      </w:r>
      <w:r w:rsidRPr="00C90A98">
        <w:rPr>
          <w:rFonts w:eastAsia="Times New Roman" w:cs="Times New Roman"/>
          <w:szCs w:val="24"/>
        </w:rPr>
        <w:t xml:space="preserve"> to implement a pilot program to be known as "VetsHIRED!" to establish career mentoring for students enrolled in the district who are veterans. </w:t>
      </w:r>
    </w:p>
    <w:p w:rsidR="002C2C48" w:rsidRPr="00C90A98" w:rsidRDefault="002C2C48" w:rsidP="00E6328B">
      <w:pPr>
        <w:widowControl w:val="0"/>
        <w:autoSpaceDE w:val="0"/>
        <w:autoSpaceDN w:val="0"/>
        <w:adjustRightInd w:val="0"/>
        <w:spacing w:after="0" w:line="240" w:lineRule="auto"/>
        <w:ind w:left="720"/>
        <w:jc w:val="both"/>
        <w:rPr>
          <w:rFonts w:eastAsia="Times New Roman" w:cs="Times New Roman"/>
          <w:szCs w:val="24"/>
        </w:rPr>
      </w:pPr>
    </w:p>
    <w:p w:rsidR="002C2C48" w:rsidRPr="00C90A98" w:rsidRDefault="002C2C48" w:rsidP="00E6328B">
      <w:pPr>
        <w:widowControl w:val="0"/>
        <w:autoSpaceDE w:val="0"/>
        <w:autoSpaceDN w:val="0"/>
        <w:adjustRightInd w:val="0"/>
        <w:spacing w:after="0" w:line="240" w:lineRule="auto"/>
        <w:ind w:left="1440"/>
        <w:jc w:val="both"/>
        <w:rPr>
          <w:rFonts w:eastAsia="Times New Roman" w:cs="Times New Roman"/>
          <w:szCs w:val="24"/>
        </w:rPr>
      </w:pPr>
      <w:r w:rsidRPr="00C90A98">
        <w:rPr>
          <w:rFonts w:eastAsia="Times New Roman" w:cs="Times New Roman"/>
          <w:szCs w:val="24"/>
        </w:rPr>
        <w:t>(b)</w:t>
      </w:r>
      <w:r>
        <w:rPr>
          <w:rFonts w:eastAsia="Times New Roman" w:cs="Times New Roman"/>
          <w:szCs w:val="24"/>
        </w:rPr>
        <w:t xml:space="preserve"> </w:t>
      </w:r>
      <w:r w:rsidRPr="00C90A98">
        <w:rPr>
          <w:rFonts w:eastAsia="Times New Roman" w:cs="Times New Roman"/>
          <w:szCs w:val="24"/>
        </w:rPr>
        <w:t xml:space="preserve">Requires the district, under the pilot program, to: </w:t>
      </w:r>
    </w:p>
    <w:p w:rsidR="002C2C48" w:rsidRPr="00C90A98" w:rsidRDefault="002C2C48" w:rsidP="00E6328B">
      <w:pPr>
        <w:widowControl w:val="0"/>
        <w:autoSpaceDE w:val="0"/>
        <w:autoSpaceDN w:val="0"/>
        <w:adjustRightInd w:val="0"/>
        <w:spacing w:after="0" w:line="240" w:lineRule="auto"/>
        <w:ind w:left="1440"/>
        <w:jc w:val="both"/>
        <w:rPr>
          <w:rFonts w:eastAsia="Times New Roman" w:cs="Times New Roman"/>
          <w:szCs w:val="24"/>
        </w:rPr>
      </w:pPr>
    </w:p>
    <w:p w:rsidR="002C2C48" w:rsidRPr="00C90A98" w:rsidRDefault="002C2C48" w:rsidP="00E6328B">
      <w:pPr>
        <w:widowControl w:val="0"/>
        <w:autoSpaceDE w:val="0"/>
        <w:autoSpaceDN w:val="0"/>
        <w:adjustRightInd w:val="0"/>
        <w:spacing w:after="0" w:line="240" w:lineRule="auto"/>
        <w:ind w:left="2160"/>
        <w:jc w:val="both"/>
        <w:rPr>
          <w:rFonts w:eastAsia="Times New Roman" w:cs="Times New Roman"/>
          <w:szCs w:val="24"/>
        </w:rPr>
      </w:pPr>
      <w:r w:rsidRPr="00C90A98">
        <w:rPr>
          <w:rFonts w:eastAsia="Times New Roman" w:cs="Times New Roman"/>
          <w:szCs w:val="24"/>
        </w:rPr>
        <w:t>(1)</w:t>
      </w:r>
      <w:r>
        <w:rPr>
          <w:rFonts w:eastAsia="Times New Roman" w:cs="Times New Roman"/>
          <w:szCs w:val="24"/>
        </w:rPr>
        <w:t xml:space="preserve"> </w:t>
      </w:r>
      <w:r w:rsidRPr="00C90A98">
        <w:rPr>
          <w:rFonts w:eastAsia="Times New Roman" w:cs="Times New Roman"/>
          <w:szCs w:val="24"/>
        </w:rPr>
        <w:t xml:space="preserve">assign students to a military transition consultant to assist the student in the transition from military service to a career in the workforce; </w:t>
      </w:r>
    </w:p>
    <w:p w:rsidR="002C2C48" w:rsidRPr="00C90A98" w:rsidRDefault="002C2C48" w:rsidP="00E6328B">
      <w:pPr>
        <w:widowControl w:val="0"/>
        <w:autoSpaceDE w:val="0"/>
        <w:autoSpaceDN w:val="0"/>
        <w:adjustRightInd w:val="0"/>
        <w:spacing w:after="0" w:line="240" w:lineRule="auto"/>
        <w:ind w:left="2160"/>
        <w:jc w:val="both"/>
        <w:rPr>
          <w:rFonts w:eastAsia="Times New Roman" w:cs="Times New Roman"/>
          <w:szCs w:val="24"/>
        </w:rPr>
      </w:pPr>
    </w:p>
    <w:p w:rsidR="002C2C48" w:rsidRPr="00C90A98" w:rsidRDefault="002C2C48" w:rsidP="00E6328B">
      <w:pPr>
        <w:widowControl w:val="0"/>
        <w:autoSpaceDE w:val="0"/>
        <w:autoSpaceDN w:val="0"/>
        <w:adjustRightInd w:val="0"/>
        <w:spacing w:after="0" w:line="240" w:lineRule="auto"/>
        <w:ind w:left="2160"/>
        <w:jc w:val="both"/>
        <w:rPr>
          <w:rFonts w:eastAsia="Times New Roman" w:cs="Times New Roman"/>
          <w:szCs w:val="24"/>
        </w:rPr>
      </w:pPr>
      <w:r w:rsidRPr="00C90A98">
        <w:rPr>
          <w:rFonts w:eastAsia="Times New Roman" w:cs="Times New Roman"/>
          <w:szCs w:val="24"/>
        </w:rPr>
        <w:t>(2)</w:t>
      </w:r>
      <w:r>
        <w:rPr>
          <w:rFonts w:eastAsia="Times New Roman" w:cs="Times New Roman"/>
          <w:szCs w:val="24"/>
        </w:rPr>
        <w:t xml:space="preserve"> </w:t>
      </w:r>
      <w:r w:rsidRPr="00C90A98">
        <w:rPr>
          <w:rFonts w:eastAsia="Times New Roman" w:cs="Times New Roman"/>
          <w:szCs w:val="24"/>
        </w:rPr>
        <w:t xml:space="preserve">assign students to a cohort that meets once per week in a 10-week period for 20 hours of in-person lectures regarding personalized career search strategies and strategies for college success; and </w:t>
      </w:r>
    </w:p>
    <w:p w:rsidR="002C2C48" w:rsidRPr="00C90A98" w:rsidRDefault="002C2C48" w:rsidP="00E6328B">
      <w:pPr>
        <w:widowControl w:val="0"/>
        <w:autoSpaceDE w:val="0"/>
        <w:autoSpaceDN w:val="0"/>
        <w:adjustRightInd w:val="0"/>
        <w:spacing w:after="0" w:line="240" w:lineRule="auto"/>
        <w:ind w:left="2160"/>
        <w:jc w:val="both"/>
        <w:rPr>
          <w:rFonts w:eastAsia="Times New Roman" w:cs="Times New Roman"/>
          <w:szCs w:val="24"/>
        </w:rPr>
      </w:pPr>
    </w:p>
    <w:p w:rsidR="002C2C48" w:rsidRPr="00C90A98" w:rsidRDefault="002C2C48" w:rsidP="00E6328B">
      <w:pPr>
        <w:widowControl w:val="0"/>
        <w:autoSpaceDE w:val="0"/>
        <w:autoSpaceDN w:val="0"/>
        <w:adjustRightInd w:val="0"/>
        <w:spacing w:after="0" w:line="240" w:lineRule="auto"/>
        <w:ind w:left="2160"/>
        <w:jc w:val="both"/>
        <w:rPr>
          <w:rFonts w:eastAsia="Times New Roman" w:cs="Times New Roman"/>
          <w:szCs w:val="24"/>
        </w:rPr>
      </w:pPr>
      <w:r w:rsidRPr="00C90A98">
        <w:rPr>
          <w:rFonts w:eastAsia="Times New Roman" w:cs="Times New Roman"/>
          <w:szCs w:val="24"/>
        </w:rPr>
        <w:t>(3)</w:t>
      </w:r>
      <w:r>
        <w:rPr>
          <w:rFonts w:eastAsia="Times New Roman" w:cs="Times New Roman"/>
          <w:szCs w:val="24"/>
        </w:rPr>
        <w:t xml:space="preserve"> </w:t>
      </w:r>
      <w:r w:rsidRPr="00C90A98">
        <w:rPr>
          <w:rFonts w:eastAsia="Times New Roman" w:cs="Times New Roman"/>
          <w:szCs w:val="24"/>
        </w:rPr>
        <w:t xml:space="preserve">establish a mentorship program that partners students with business and community leaders who guide them into the workforce. </w:t>
      </w:r>
    </w:p>
    <w:p w:rsidR="002C2C48" w:rsidRPr="00C90A98" w:rsidRDefault="002C2C48" w:rsidP="00E6328B">
      <w:pPr>
        <w:widowControl w:val="0"/>
        <w:autoSpaceDE w:val="0"/>
        <w:autoSpaceDN w:val="0"/>
        <w:adjustRightInd w:val="0"/>
        <w:spacing w:after="0" w:line="240" w:lineRule="auto"/>
        <w:ind w:left="2160"/>
        <w:jc w:val="both"/>
        <w:rPr>
          <w:rFonts w:eastAsia="Times New Roman" w:cs="Times New Roman"/>
          <w:szCs w:val="24"/>
        </w:rPr>
      </w:pPr>
    </w:p>
    <w:p w:rsidR="002C2C48" w:rsidRPr="00C90A98" w:rsidRDefault="002C2C48" w:rsidP="00E6328B">
      <w:pPr>
        <w:widowControl w:val="0"/>
        <w:autoSpaceDE w:val="0"/>
        <w:autoSpaceDN w:val="0"/>
        <w:adjustRightInd w:val="0"/>
        <w:spacing w:after="0" w:line="240" w:lineRule="auto"/>
        <w:ind w:left="1440"/>
        <w:jc w:val="both"/>
        <w:rPr>
          <w:rFonts w:eastAsia="Times New Roman" w:cs="Times New Roman"/>
          <w:szCs w:val="24"/>
        </w:rPr>
      </w:pPr>
      <w:r w:rsidRPr="00C90A98">
        <w:rPr>
          <w:rFonts w:eastAsia="Times New Roman" w:cs="Times New Roman"/>
          <w:szCs w:val="24"/>
        </w:rPr>
        <w:t xml:space="preserve">(c) Requires the district, not later than January 1, 2021, to prepare a report on the effectiveness of the pilot program in promoting the success of students who are veterans and submit the report to the standing committees of each house of the legislature with primary jurisdiction over higher education matters and matters concerning veterans affairs. </w:t>
      </w:r>
    </w:p>
    <w:p w:rsidR="002C2C48" w:rsidRPr="00C90A98" w:rsidRDefault="002C2C48" w:rsidP="00E6328B">
      <w:pPr>
        <w:widowControl w:val="0"/>
        <w:autoSpaceDE w:val="0"/>
        <w:autoSpaceDN w:val="0"/>
        <w:adjustRightInd w:val="0"/>
        <w:spacing w:after="0" w:line="240" w:lineRule="auto"/>
        <w:ind w:left="1440"/>
        <w:jc w:val="both"/>
        <w:rPr>
          <w:rFonts w:eastAsia="Times New Roman" w:cs="Times New Roman"/>
          <w:szCs w:val="24"/>
        </w:rPr>
      </w:pPr>
    </w:p>
    <w:p w:rsidR="002C2C48" w:rsidRPr="005C2A78" w:rsidRDefault="002C2C48" w:rsidP="00E6328B">
      <w:pPr>
        <w:widowControl w:val="0"/>
        <w:autoSpaceDE w:val="0"/>
        <w:autoSpaceDN w:val="0"/>
        <w:adjustRightInd w:val="0"/>
        <w:spacing w:after="0" w:line="240" w:lineRule="auto"/>
        <w:ind w:left="1440"/>
        <w:jc w:val="both"/>
        <w:rPr>
          <w:rFonts w:eastAsia="Times New Roman" w:cs="Times New Roman"/>
          <w:szCs w:val="24"/>
        </w:rPr>
      </w:pPr>
      <w:r w:rsidRPr="00C90A98">
        <w:rPr>
          <w:rFonts w:eastAsia="Times New Roman" w:cs="Times New Roman"/>
          <w:szCs w:val="24"/>
        </w:rPr>
        <w:t>(d)</w:t>
      </w:r>
      <w:r>
        <w:rPr>
          <w:rFonts w:eastAsia="Times New Roman" w:cs="Times New Roman"/>
          <w:szCs w:val="24"/>
        </w:rPr>
        <w:t xml:space="preserve"> Provides that this section expires</w:t>
      </w:r>
      <w:r w:rsidRPr="00C90A98">
        <w:rPr>
          <w:rFonts w:eastAsia="Times New Roman" w:cs="Times New Roman"/>
          <w:szCs w:val="24"/>
        </w:rPr>
        <w:t xml:space="preserve"> September 1, 2021.</w:t>
      </w:r>
    </w:p>
    <w:p w:rsidR="002C2C48" w:rsidRPr="005C2A78" w:rsidRDefault="002C2C48" w:rsidP="00E6328B">
      <w:pPr>
        <w:spacing w:after="0" w:line="240" w:lineRule="auto"/>
        <w:jc w:val="both"/>
        <w:rPr>
          <w:rFonts w:eastAsia="Times New Roman" w:cs="Times New Roman"/>
          <w:szCs w:val="24"/>
        </w:rPr>
      </w:pPr>
    </w:p>
    <w:p w:rsidR="002C2C48" w:rsidRPr="005C2A78" w:rsidRDefault="002C2C48" w:rsidP="00E632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 </w:t>
      </w:r>
    </w:p>
    <w:p w:rsidR="002C2C48" w:rsidRPr="005C2A78" w:rsidRDefault="002C2C48" w:rsidP="00312FA2">
      <w:pPr>
        <w:spacing w:after="0" w:line="240" w:lineRule="auto"/>
        <w:jc w:val="both"/>
        <w:rPr>
          <w:rFonts w:eastAsia="Times New Roman" w:cs="Times New Roman"/>
          <w:szCs w:val="24"/>
        </w:rPr>
      </w:pPr>
    </w:p>
    <w:p w:rsidR="002C2C48" w:rsidRPr="00C8671F" w:rsidRDefault="002C2C48" w:rsidP="00312FA2">
      <w:pPr>
        <w:spacing w:after="0" w:line="240" w:lineRule="auto"/>
        <w:jc w:val="both"/>
        <w:rPr>
          <w:rFonts w:eastAsia="Times New Roman" w:cs="Times New Roman"/>
          <w:szCs w:val="24"/>
        </w:rPr>
      </w:pPr>
    </w:p>
    <w:sectPr w:rsidR="002C2C4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49" w:rsidRDefault="00BC7649" w:rsidP="000F1DF9">
      <w:pPr>
        <w:spacing w:after="0" w:line="240" w:lineRule="auto"/>
      </w:pPr>
      <w:r>
        <w:separator/>
      </w:r>
    </w:p>
  </w:endnote>
  <w:endnote w:type="continuationSeparator" w:id="0">
    <w:p w:rsidR="00BC7649" w:rsidRDefault="00BC76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76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2C48">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C2C48">
                <w:rPr>
                  <w:sz w:val="20"/>
                  <w:szCs w:val="20"/>
                </w:rPr>
                <w:t>S.B. 1538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C2C4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76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C2C4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C2C4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49" w:rsidRDefault="00BC7649" w:rsidP="000F1DF9">
      <w:pPr>
        <w:spacing w:after="0" w:line="240" w:lineRule="auto"/>
      </w:pPr>
      <w:r>
        <w:separator/>
      </w:r>
    </w:p>
  </w:footnote>
  <w:footnote w:type="continuationSeparator" w:id="0">
    <w:p w:rsidR="00BC7649" w:rsidRDefault="00BC764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C2C4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C7649"/>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A7777"/>
  <w15:docId w15:val="{784C6FBC-89C9-4F42-8BD6-7D97A382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2C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52100" w:rsidP="0085210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8820B9C55A4BDD91F649488F3F12D8"/>
        <w:category>
          <w:name w:val="General"/>
          <w:gallery w:val="placeholder"/>
        </w:category>
        <w:types>
          <w:type w:val="bbPlcHdr"/>
        </w:types>
        <w:behaviors>
          <w:behavior w:val="content"/>
        </w:behaviors>
        <w:guid w:val="{EF0DC2CB-338E-4C6E-A330-E5B2B13D6BB1}"/>
      </w:docPartPr>
      <w:docPartBody>
        <w:p w:rsidR="00000000" w:rsidRDefault="00D83C46"/>
      </w:docPartBody>
    </w:docPart>
    <w:docPart>
      <w:docPartPr>
        <w:name w:val="0455EE2FB4F840BBA86EC85A96B6E79C"/>
        <w:category>
          <w:name w:val="General"/>
          <w:gallery w:val="placeholder"/>
        </w:category>
        <w:types>
          <w:type w:val="bbPlcHdr"/>
        </w:types>
        <w:behaviors>
          <w:behavior w:val="content"/>
        </w:behaviors>
        <w:guid w:val="{AF0DE5F2-5AF2-4875-8DC6-D9BECA76F419}"/>
      </w:docPartPr>
      <w:docPartBody>
        <w:p w:rsidR="00000000" w:rsidRDefault="00D83C46"/>
      </w:docPartBody>
    </w:docPart>
    <w:docPart>
      <w:docPartPr>
        <w:name w:val="DEE6FD5B85FA47B0A919B7C47D87E185"/>
        <w:category>
          <w:name w:val="General"/>
          <w:gallery w:val="placeholder"/>
        </w:category>
        <w:types>
          <w:type w:val="bbPlcHdr"/>
        </w:types>
        <w:behaviors>
          <w:behavior w:val="content"/>
        </w:behaviors>
        <w:guid w:val="{EDB2AC5A-AF8F-4F17-AAA8-D4AD08744412}"/>
      </w:docPartPr>
      <w:docPartBody>
        <w:p w:rsidR="00000000" w:rsidRDefault="00D83C46"/>
      </w:docPartBody>
    </w:docPart>
    <w:docPart>
      <w:docPartPr>
        <w:name w:val="0853AB868498448E85117A7CE0012D2A"/>
        <w:category>
          <w:name w:val="General"/>
          <w:gallery w:val="placeholder"/>
        </w:category>
        <w:types>
          <w:type w:val="bbPlcHdr"/>
        </w:types>
        <w:behaviors>
          <w:behavior w:val="content"/>
        </w:behaviors>
        <w:guid w:val="{8E02A32C-3FC4-4356-AD3D-FB72B4427A43}"/>
      </w:docPartPr>
      <w:docPartBody>
        <w:p w:rsidR="00000000" w:rsidRDefault="00D83C46"/>
      </w:docPartBody>
    </w:docPart>
    <w:docPart>
      <w:docPartPr>
        <w:name w:val="AB8E11D0F21546D596BD4128BA1296A0"/>
        <w:category>
          <w:name w:val="General"/>
          <w:gallery w:val="placeholder"/>
        </w:category>
        <w:types>
          <w:type w:val="bbPlcHdr"/>
        </w:types>
        <w:behaviors>
          <w:behavior w:val="content"/>
        </w:behaviors>
        <w:guid w:val="{3B574262-A7B8-4523-9E34-9044D8FE52AE}"/>
      </w:docPartPr>
      <w:docPartBody>
        <w:p w:rsidR="00000000" w:rsidRDefault="00D83C46"/>
      </w:docPartBody>
    </w:docPart>
    <w:docPart>
      <w:docPartPr>
        <w:name w:val="C5795A0753DC4A8D9902948BE6C9F89F"/>
        <w:category>
          <w:name w:val="General"/>
          <w:gallery w:val="placeholder"/>
        </w:category>
        <w:types>
          <w:type w:val="bbPlcHdr"/>
        </w:types>
        <w:behaviors>
          <w:behavior w:val="content"/>
        </w:behaviors>
        <w:guid w:val="{6A1D399D-66B8-483B-A893-4AF1544A4239}"/>
      </w:docPartPr>
      <w:docPartBody>
        <w:p w:rsidR="00000000" w:rsidRDefault="00D83C46"/>
      </w:docPartBody>
    </w:docPart>
    <w:docPart>
      <w:docPartPr>
        <w:name w:val="93BAE4B8B5854EAAB85A270FEBEAB0BB"/>
        <w:category>
          <w:name w:val="General"/>
          <w:gallery w:val="placeholder"/>
        </w:category>
        <w:types>
          <w:type w:val="bbPlcHdr"/>
        </w:types>
        <w:behaviors>
          <w:behavior w:val="content"/>
        </w:behaviors>
        <w:guid w:val="{1A4EF8AD-930B-4EFC-ABA6-121EB24CAD8E}"/>
      </w:docPartPr>
      <w:docPartBody>
        <w:p w:rsidR="00000000" w:rsidRDefault="00D83C46"/>
      </w:docPartBody>
    </w:docPart>
    <w:docPart>
      <w:docPartPr>
        <w:name w:val="BBF98F991B8C47439FF4437C0A09769D"/>
        <w:category>
          <w:name w:val="General"/>
          <w:gallery w:val="placeholder"/>
        </w:category>
        <w:types>
          <w:type w:val="bbPlcHdr"/>
        </w:types>
        <w:behaviors>
          <w:behavior w:val="content"/>
        </w:behaviors>
        <w:guid w:val="{8DBFAEE0-6346-4889-B3C0-5253BCDA45C5}"/>
      </w:docPartPr>
      <w:docPartBody>
        <w:p w:rsidR="00000000" w:rsidRDefault="00D83C46"/>
      </w:docPartBody>
    </w:docPart>
    <w:docPart>
      <w:docPartPr>
        <w:name w:val="F4F533CCB3664A189E48C7D67CD47BD2"/>
        <w:category>
          <w:name w:val="General"/>
          <w:gallery w:val="placeholder"/>
        </w:category>
        <w:types>
          <w:type w:val="bbPlcHdr"/>
        </w:types>
        <w:behaviors>
          <w:behavior w:val="content"/>
        </w:behaviors>
        <w:guid w:val="{5FC48C00-97C9-405B-90D2-21215A2C4217}"/>
      </w:docPartPr>
      <w:docPartBody>
        <w:p w:rsidR="00000000" w:rsidRDefault="00852100" w:rsidP="00852100">
          <w:pPr>
            <w:pStyle w:val="F4F533CCB3664A189E48C7D67CD47BD2"/>
          </w:pPr>
          <w:r w:rsidRPr="00A30DD1">
            <w:rPr>
              <w:rStyle w:val="PlaceholderText"/>
            </w:rPr>
            <w:t>Click here to enter a date.</w:t>
          </w:r>
        </w:p>
      </w:docPartBody>
    </w:docPart>
    <w:docPart>
      <w:docPartPr>
        <w:name w:val="CD45F228753A4CE68FD65A4D7C3E47A4"/>
        <w:category>
          <w:name w:val="General"/>
          <w:gallery w:val="placeholder"/>
        </w:category>
        <w:types>
          <w:type w:val="bbPlcHdr"/>
        </w:types>
        <w:behaviors>
          <w:behavior w:val="content"/>
        </w:behaviors>
        <w:guid w:val="{3C516D6E-5803-40A8-B146-236A34D24A48}"/>
      </w:docPartPr>
      <w:docPartBody>
        <w:p w:rsidR="00000000" w:rsidRDefault="00D83C46"/>
      </w:docPartBody>
    </w:docPart>
    <w:docPart>
      <w:docPartPr>
        <w:name w:val="1D5F112010114F1082B6FEAB656D07B6"/>
        <w:category>
          <w:name w:val="General"/>
          <w:gallery w:val="placeholder"/>
        </w:category>
        <w:types>
          <w:type w:val="bbPlcHdr"/>
        </w:types>
        <w:behaviors>
          <w:behavior w:val="content"/>
        </w:behaviors>
        <w:guid w:val="{F3454D34-04F0-4C2F-8720-9C5E5F6E3908}"/>
      </w:docPartPr>
      <w:docPartBody>
        <w:p w:rsidR="00000000" w:rsidRDefault="00D83C46"/>
      </w:docPartBody>
    </w:docPart>
    <w:docPart>
      <w:docPartPr>
        <w:name w:val="20756854BCC44A5C824D047EC85586A9"/>
        <w:category>
          <w:name w:val="General"/>
          <w:gallery w:val="placeholder"/>
        </w:category>
        <w:types>
          <w:type w:val="bbPlcHdr"/>
        </w:types>
        <w:behaviors>
          <w:behavior w:val="content"/>
        </w:behaviors>
        <w:guid w:val="{642FC0F4-B475-4105-AA77-6008DE3F0068}"/>
      </w:docPartPr>
      <w:docPartBody>
        <w:p w:rsidR="00000000" w:rsidRDefault="00852100" w:rsidP="00852100">
          <w:pPr>
            <w:pStyle w:val="20756854BCC44A5C824D047EC85586A9"/>
          </w:pPr>
          <w:r>
            <w:rPr>
              <w:rFonts w:eastAsia="Times New Roman" w:cs="Times New Roman"/>
              <w:bCs/>
              <w:szCs w:val="24"/>
            </w:rPr>
            <w:t xml:space="preserve"> </w:t>
          </w:r>
        </w:p>
      </w:docPartBody>
    </w:docPart>
    <w:docPart>
      <w:docPartPr>
        <w:name w:val="4EEC29D074FC4289B5A1666BAB6460A0"/>
        <w:category>
          <w:name w:val="General"/>
          <w:gallery w:val="placeholder"/>
        </w:category>
        <w:types>
          <w:type w:val="bbPlcHdr"/>
        </w:types>
        <w:behaviors>
          <w:behavior w:val="content"/>
        </w:behaviors>
        <w:guid w:val="{55CD61A7-B1CD-4EF0-ACB5-D2347ADC84E4}"/>
      </w:docPartPr>
      <w:docPartBody>
        <w:p w:rsidR="00000000" w:rsidRDefault="00D83C46"/>
      </w:docPartBody>
    </w:docPart>
    <w:docPart>
      <w:docPartPr>
        <w:name w:val="A80F35EEB3D74EE8818A86F42DFCABDE"/>
        <w:category>
          <w:name w:val="General"/>
          <w:gallery w:val="placeholder"/>
        </w:category>
        <w:types>
          <w:type w:val="bbPlcHdr"/>
        </w:types>
        <w:behaviors>
          <w:behavior w:val="content"/>
        </w:behaviors>
        <w:guid w:val="{34E06F11-CEE8-4BD5-9F7C-66FA4525BF93}"/>
      </w:docPartPr>
      <w:docPartBody>
        <w:p w:rsidR="00000000" w:rsidRDefault="00D83C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2100"/>
    <w:rsid w:val="008C55F7"/>
    <w:rsid w:val="0090598B"/>
    <w:rsid w:val="00984D6C"/>
    <w:rsid w:val="00A54AD6"/>
    <w:rsid w:val="00A57564"/>
    <w:rsid w:val="00B252A4"/>
    <w:rsid w:val="00B5530B"/>
    <w:rsid w:val="00C129E8"/>
    <w:rsid w:val="00C968BA"/>
    <w:rsid w:val="00D63E87"/>
    <w:rsid w:val="00D705C9"/>
    <w:rsid w:val="00D83C4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10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52100"/>
    <w:rPr>
      <w:rFonts w:ascii="Times New Roman" w:hAnsi="Times New Roman"/>
      <w:sz w:val="24"/>
    </w:rPr>
  </w:style>
  <w:style w:type="paragraph" w:customStyle="1" w:styleId="487D89B4F8B34DB4967D41FE18F7F88D9">
    <w:name w:val="487D89B4F8B34DB4967D41FE18F7F88D9"/>
    <w:rsid w:val="00852100"/>
    <w:rPr>
      <w:rFonts w:ascii="Times New Roman" w:hAnsi="Times New Roman"/>
      <w:sz w:val="24"/>
    </w:rPr>
  </w:style>
  <w:style w:type="paragraph" w:customStyle="1" w:styleId="AE2570ED5D764CD7AF9686706F550F4622">
    <w:name w:val="AE2570ED5D764CD7AF9686706F550F4622"/>
    <w:rsid w:val="00852100"/>
    <w:pPr>
      <w:tabs>
        <w:tab w:val="center" w:pos="4680"/>
        <w:tab w:val="right" w:pos="9360"/>
      </w:tabs>
      <w:spacing w:after="0" w:line="240" w:lineRule="auto"/>
    </w:pPr>
    <w:rPr>
      <w:rFonts w:ascii="Times New Roman" w:hAnsi="Times New Roman"/>
      <w:sz w:val="24"/>
    </w:rPr>
  </w:style>
  <w:style w:type="paragraph" w:customStyle="1" w:styleId="F4F533CCB3664A189E48C7D67CD47BD2">
    <w:name w:val="F4F533CCB3664A189E48C7D67CD47BD2"/>
    <w:rsid w:val="00852100"/>
    <w:pPr>
      <w:spacing w:after="160" w:line="259" w:lineRule="auto"/>
    </w:pPr>
  </w:style>
  <w:style w:type="paragraph" w:customStyle="1" w:styleId="20756854BCC44A5C824D047EC85586A9">
    <w:name w:val="20756854BCC44A5C824D047EC85586A9"/>
    <w:rsid w:val="008521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A4FFF37-B0C3-47B1-9C8C-5857CFE4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455</Words>
  <Characters>2600</Characters>
  <Application>Microsoft Office Word</Application>
  <DocSecurity>0</DocSecurity>
  <Lines>21</Lines>
  <Paragraphs>6</Paragraphs>
  <ScaleCrop>false</ScaleCrop>
  <Company>Texas Legislative Council</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2019-04-01T18:43:00Z</dcterms:modified>
</cp:coreProperties>
</file>

<file path=docProps/custom.xml><?xml version="1.0" encoding="utf-8"?>
<op:Properties xmlns:vt="http://schemas.openxmlformats.org/officeDocument/2006/docPropsVTypes" xmlns:op="http://schemas.openxmlformats.org/officeDocument/2006/custom-properties"/>
</file>