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8B6" w:rsidRDefault="00BF68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9CEBB74A384F5E8BAC4753A0D300D1"/>
          </w:placeholder>
        </w:sdtPr>
        <w:sdtContent>
          <w:r w:rsidRPr="005C2A78">
            <w:rPr>
              <w:rFonts w:cs="Times New Roman"/>
              <w:b/>
              <w:szCs w:val="24"/>
              <w:u w:val="single"/>
            </w:rPr>
            <w:t>BILL ANALYSIS</w:t>
          </w:r>
        </w:sdtContent>
      </w:sdt>
    </w:p>
    <w:p w:rsidR="00BF68B6" w:rsidRPr="00585C31" w:rsidRDefault="00BF68B6" w:rsidP="000F1DF9">
      <w:pPr>
        <w:spacing w:after="0" w:line="240" w:lineRule="auto"/>
        <w:rPr>
          <w:rFonts w:cs="Times New Roman"/>
          <w:szCs w:val="24"/>
        </w:rPr>
      </w:pPr>
    </w:p>
    <w:p w:rsidR="00BF68B6" w:rsidRPr="00585C31" w:rsidRDefault="00BF68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68B6" w:rsidTr="000F1DF9">
        <w:tc>
          <w:tcPr>
            <w:tcW w:w="2718" w:type="dxa"/>
          </w:tcPr>
          <w:p w:rsidR="00BF68B6" w:rsidRPr="005C2A78" w:rsidRDefault="00BF68B6" w:rsidP="006D756B">
            <w:pPr>
              <w:rPr>
                <w:rFonts w:cs="Times New Roman"/>
                <w:szCs w:val="24"/>
              </w:rPr>
            </w:pPr>
            <w:sdt>
              <w:sdtPr>
                <w:rPr>
                  <w:rFonts w:cs="Times New Roman"/>
                  <w:szCs w:val="24"/>
                </w:rPr>
                <w:alias w:val="Agency Title"/>
                <w:tag w:val="AgencyTitleContentControl"/>
                <w:id w:val="1920747753"/>
                <w:lock w:val="sdtContentLocked"/>
                <w:placeholder>
                  <w:docPart w:val="56B5188DD1EB43A89A088765C91DD468"/>
                </w:placeholder>
              </w:sdtPr>
              <w:sdtEndPr>
                <w:rPr>
                  <w:rFonts w:cstheme="minorBidi"/>
                  <w:szCs w:val="22"/>
                </w:rPr>
              </w:sdtEndPr>
              <w:sdtContent>
                <w:r>
                  <w:rPr>
                    <w:rFonts w:cs="Times New Roman"/>
                    <w:szCs w:val="24"/>
                  </w:rPr>
                  <w:t>Senate Research Center</w:t>
                </w:r>
              </w:sdtContent>
            </w:sdt>
          </w:p>
        </w:tc>
        <w:tc>
          <w:tcPr>
            <w:tcW w:w="6858" w:type="dxa"/>
          </w:tcPr>
          <w:p w:rsidR="00BF68B6" w:rsidRPr="00FF6471" w:rsidRDefault="00BF68B6" w:rsidP="000F1DF9">
            <w:pPr>
              <w:jc w:val="right"/>
              <w:rPr>
                <w:rFonts w:cs="Times New Roman"/>
                <w:szCs w:val="24"/>
              </w:rPr>
            </w:pPr>
            <w:sdt>
              <w:sdtPr>
                <w:rPr>
                  <w:rFonts w:cs="Times New Roman"/>
                  <w:szCs w:val="24"/>
                </w:rPr>
                <w:alias w:val="Bill Number"/>
                <w:tag w:val="BillNumberOne"/>
                <w:id w:val="-410784069"/>
                <w:lock w:val="sdtContentLocked"/>
                <w:placeholder>
                  <w:docPart w:val="2F4DE0E20E43450DA41B68501BFAECD1"/>
                </w:placeholder>
              </w:sdtPr>
              <w:sdtContent>
                <w:r>
                  <w:rPr>
                    <w:rFonts w:cs="Times New Roman"/>
                    <w:szCs w:val="24"/>
                  </w:rPr>
                  <w:t>H.B. 4082</w:t>
                </w:r>
              </w:sdtContent>
            </w:sdt>
          </w:p>
        </w:tc>
      </w:tr>
      <w:tr w:rsidR="00BF68B6" w:rsidTr="000F1DF9">
        <w:sdt>
          <w:sdtPr>
            <w:rPr>
              <w:rFonts w:cs="Times New Roman"/>
              <w:szCs w:val="24"/>
            </w:rPr>
            <w:alias w:val="TLCNumber"/>
            <w:tag w:val="TLCNumber"/>
            <w:id w:val="-542600604"/>
            <w:lock w:val="sdtLocked"/>
            <w:placeholder>
              <w:docPart w:val="47B9C58CD3BD4BA0891C47929C84CFCF"/>
            </w:placeholder>
            <w:showingPlcHdr/>
          </w:sdtPr>
          <w:sdtContent>
            <w:tc>
              <w:tcPr>
                <w:tcW w:w="2718" w:type="dxa"/>
              </w:tcPr>
              <w:p w:rsidR="00BF68B6" w:rsidRPr="000F1DF9" w:rsidRDefault="00BF68B6" w:rsidP="00C65088">
                <w:pPr>
                  <w:rPr>
                    <w:rFonts w:cs="Times New Roman"/>
                    <w:szCs w:val="24"/>
                  </w:rPr>
                </w:pPr>
              </w:p>
            </w:tc>
          </w:sdtContent>
        </w:sdt>
        <w:tc>
          <w:tcPr>
            <w:tcW w:w="6858" w:type="dxa"/>
          </w:tcPr>
          <w:p w:rsidR="00BF68B6" w:rsidRPr="005C2A78" w:rsidRDefault="00BF68B6" w:rsidP="00073EDD">
            <w:pPr>
              <w:jc w:val="right"/>
              <w:rPr>
                <w:rFonts w:cs="Times New Roman"/>
                <w:szCs w:val="24"/>
              </w:rPr>
            </w:pPr>
            <w:sdt>
              <w:sdtPr>
                <w:rPr>
                  <w:rFonts w:cs="Times New Roman"/>
                  <w:szCs w:val="24"/>
                </w:rPr>
                <w:alias w:val="Author Label"/>
                <w:tag w:val="By"/>
                <w:id w:val="72399597"/>
                <w:lock w:val="sdtLocked"/>
                <w:placeholder>
                  <w:docPart w:val="11C6D59D94CD4EEB8B5BC6322EA012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A2D733B2AE49D391050DD78A2E7C0C"/>
                </w:placeholder>
              </w:sdtPr>
              <w:sdtContent>
                <w:r>
                  <w:rPr>
                    <w:rFonts w:cs="Times New Roman"/>
                    <w:szCs w:val="24"/>
                  </w:rPr>
                  <w:t>Goldman; Tepper</w:t>
                </w:r>
              </w:sdtContent>
            </w:sdt>
            <w:sdt>
              <w:sdtPr>
                <w:rPr>
                  <w:rFonts w:cs="Times New Roman"/>
                  <w:szCs w:val="24"/>
                </w:rPr>
                <w:alias w:val="Sponsor"/>
                <w:tag w:val="Sponsor"/>
                <w:id w:val="-2039656131"/>
                <w:lock w:val="sdtContentLocked"/>
                <w:placeholder>
                  <w:docPart w:val="42042154BDED457C98D52A2D504CC8BF"/>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1401351019F946D5ACD652A287DB7F2F"/>
                </w:placeholder>
                <w:showingPlcHdr/>
              </w:sdtPr>
              <w:sdtContent/>
            </w:sdt>
          </w:p>
        </w:tc>
      </w:tr>
      <w:tr w:rsidR="00BF68B6" w:rsidTr="000F1DF9">
        <w:tc>
          <w:tcPr>
            <w:tcW w:w="2718" w:type="dxa"/>
          </w:tcPr>
          <w:p w:rsidR="00BF68B6" w:rsidRPr="00BC7495" w:rsidRDefault="00BF68B6" w:rsidP="000F1DF9">
            <w:pPr>
              <w:rPr>
                <w:rFonts w:cs="Times New Roman"/>
                <w:szCs w:val="24"/>
              </w:rPr>
            </w:pPr>
          </w:p>
        </w:tc>
        <w:sdt>
          <w:sdtPr>
            <w:rPr>
              <w:rFonts w:cs="Times New Roman"/>
              <w:szCs w:val="24"/>
            </w:rPr>
            <w:alias w:val="Committee"/>
            <w:tag w:val="Committee"/>
            <w:id w:val="1914272295"/>
            <w:lock w:val="sdtContentLocked"/>
            <w:placeholder>
              <w:docPart w:val="9280733663DA4284AAC3E3A5FC570092"/>
            </w:placeholder>
          </w:sdtPr>
          <w:sdtContent>
            <w:tc>
              <w:tcPr>
                <w:tcW w:w="6858" w:type="dxa"/>
              </w:tcPr>
              <w:p w:rsidR="00BF68B6" w:rsidRPr="00FF6471" w:rsidRDefault="00BF68B6" w:rsidP="000F1DF9">
                <w:pPr>
                  <w:jc w:val="right"/>
                  <w:rPr>
                    <w:rFonts w:cs="Times New Roman"/>
                    <w:szCs w:val="24"/>
                  </w:rPr>
                </w:pPr>
                <w:r>
                  <w:rPr>
                    <w:rFonts w:cs="Times New Roman"/>
                    <w:szCs w:val="24"/>
                  </w:rPr>
                  <w:t>Local Government</w:t>
                </w:r>
              </w:p>
            </w:tc>
          </w:sdtContent>
        </w:sdt>
      </w:tr>
      <w:tr w:rsidR="00BF68B6" w:rsidTr="000F1DF9">
        <w:tc>
          <w:tcPr>
            <w:tcW w:w="2718" w:type="dxa"/>
          </w:tcPr>
          <w:p w:rsidR="00BF68B6" w:rsidRPr="00BC7495" w:rsidRDefault="00BF68B6" w:rsidP="000F1DF9">
            <w:pPr>
              <w:rPr>
                <w:rFonts w:cs="Times New Roman"/>
                <w:szCs w:val="24"/>
              </w:rPr>
            </w:pPr>
          </w:p>
        </w:tc>
        <w:sdt>
          <w:sdtPr>
            <w:rPr>
              <w:rFonts w:cs="Times New Roman"/>
              <w:szCs w:val="24"/>
            </w:rPr>
            <w:alias w:val="Date"/>
            <w:tag w:val="DateContentControl"/>
            <w:id w:val="1178081906"/>
            <w:lock w:val="sdtLocked"/>
            <w:placeholder>
              <w:docPart w:val="14DED11EDF6140EBB82E919FCE927A0C"/>
            </w:placeholder>
            <w:date w:fullDate="2023-05-19T00:00:00Z">
              <w:dateFormat w:val="M/d/yyyy"/>
              <w:lid w:val="en-US"/>
              <w:storeMappedDataAs w:val="dateTime"/>
              <w:calendar w:val="gregorian"/>
            </w:date>
          </w:sdtPr>
          <w:sdtContent>
            <w:tc>
              <w:tcPr>
                <w:tcW w:w="6858" w:type="dxa"/>
              </w:tcPr>
              <w:p w:rsidR="00BF68B6" w:rsidRPr="00FF6471" w:rsidRDefault="00BF68B6" w:rsidP="000F1DF9">
                <w:pPr>
                  <w:jc w:val="right"/>
                  <w:rPr>
                    <w:rFonts w:cs="Times New Roman"/>
                    <w:szCs w:val="24"/>
                  </w:rPr>
                </w:pPr>
                <w:r>
                  <w:rPr>
                    <w:rFonts w:cs="Times New Roman"/>
                    <w:szCs w:val="24"/>
                  </w:rPr>
                  <w:t>5/19/2023</w:t>
                </w:r>
              </w:p>
            </w:tc>
          </w:sdtContent>
        </w:sdt>
      </w:tr>
      <w:tr w:rsidR="00BF68B6" w:rsidTr="000F1DF9">
        <w:tc>
          <w:tcPr>
            <w:tcW w:w="2718" w:type="dxa"/>
          </w:tcPr>
          <w:p w:rsidR="00BF68B6" w:rsidRPr="00BC7495" w:rsidRDefault="00BF68B6" w:rsidP="000F1DF9">
            <w:pPr>
              <w:rPr>
                <w:rFonts w:cs="Times New Roman"/>
                <w:szCs w:val="24"/>
              </w:rPr>
            </w:pPr>
          </w:p>
        </w:tc>
        <w:sdt>
          <w:sdtPr>
            <w:rPr>
              <w:rFonts w:cs="Times New Roman"/>
              <w:szCs w:val="24"/>
            </w:rPr>
            <w:alias w:val="BA Version"/>
            <w:tag w:val="BAVersion"/>
            <w:id w:val="-1685590809"/>
            <w:lock w:val="sdtContentLocked"/>
            <w:placeholder>
              <w:docPart w:val="EE1214F5F5764F8DA7094A5073C3DA91"/>
            </w:placeholder>
          </w:sdtPr>
          <w:sdtContent>
            <w:tc>
              <w:tcPr>
                <w:tcW w:w="6858" w:type="dxa"/>
              </w:tcPr>
              <w:p w:rsidR="00BF68B6" w:rsidRPr="00FF6471" w:rsidRDefault="00BF68B6" w:rsidP="000F1DF9">
                <w:pPr>
                  <w:jc w:val="right"/>
                  <w:rPr>
                    <w:rFonts w:cs="Times New Roman"/>
                    <w:szCs w:val="24"/>
                  </w:rPr>
                </w:pPr>
                <w:r>
                  <w:rPr>
                    <w:rFonts w:cs="Times New Roman"/>
                    <w:szCs w:val="24"/>
                  </w:rPr>
                  <w:t>Engrossed</w:t>
                </w:r>
              </w:p>
            </w:tc>
          </w:sdtContent>
        </w:sdt>
      </w:tr>
    </w:tbl>
    <w:p w:rsidR="00BF68B6" w:rsidRPr="00FF6471" w:rsidRDefault="00BF68B6" w:rsidP="000F1DF9">
      <w:pPr>
        <w:spacing w:after="0" w:line="240" w:lineRule="auto"/>
        <w:rPr>
          <w:rFonts w:cs="Times New Roman"/>
          <w:szCs w:val="24"/>
        </w:rPr>
      </w:pPr>
    </w:p>
    <w:p w:rsidR="00BF68B6" w:rsidRPr="00FF6471" w:rsidRDefault="00BF68B6" w:rsidP="000F1DF9">
      <w:pPr>
        <w:spacing w:after="0" w:line="240" w:lineRule="auto"/>
        <w:rPr>
          <w:rFonts w:cs="Times New Roman"/>
          <w:szCs w:val="24"/>
        </w:rPr>
      </w:pPr>
    </w:p>
    <w:p w:rsidR="00BF68B6" w:rsidRPr="00FF6471" w:rsidRDefault="00BF68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7CC39ECBBA4E09B8F607AE1909C685"/>
        </w:placeholder>
      </w:sdtPr>
      <w:sdtContent>
        <w:p w:rsidR="00BF68B6" w:rsidRDefault="00BF68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DB143E673244C7EAE0B7BDBFF3B51C5"/>
        </w:placeholder>
      </w:sdtPr>
      <w:sdtEndPr/>
      <w:sdtContent>
        <w:p w:rsidR="00BF68B6" w:rsidRDefault="00BF68B6" w:rsidP="00BF68B6">
          <w:pPr>
            <w:pStyle w:val="NormalWeb"/>
            <w:spacing w:before="0" w:beforeAutospacing="0" w:after="0" w:afterAutospacing="0"/>
            <w:jc w:val="both"/>
            <w:divId w:val="6835973"/>
            <w:rPr>
              <w:rFonts w:eastAsia="Times New Roman"/>
              <w:bCs/>
            </w:rPr>
          </w:pPr>
        </w:p>
        <w:p w:rsidR="00BF68B6" w:rsidRPr="00D70925" w:rsidRDefault="00BF68B6" w:rsidP="00BF68B6">
          <w:pPr>
            <w:spacing w:after="0" w:line="240" w:lineRule="auto"/>
            <w:jc w:val="both"/>
            <w:rPr>
              <w:rFonts w:eastAsia="Times New Roman" w:cs="Times New Roman"/>
              <w:bCs/>
              <w:szCs w:val="24"/>
            </w:rPr>
          </w:pPr>
          <w:r>
            <w:rPr>
              <w:rFonts w:cs="Times New Roman"/>
              <w:szCs w:val="24"/>
            </w:rPr>
            <w:t>H.B. 4082 amends current law relating to the purposes for which a municipality or county may issue an anticipation note or certificate of obligation.</w:t>
          </w:r>
        </w:p>
      </w:sdtContent>
    </w:sdt>
    <w:p w:rsidR="00BF68B6" w:rsidRPr="00BF68B6" w:rsidRDefault="00BF68B6" w:rsidP="000F1DF9">
      <w:pPr>
        <w:spacing w:after="0" w:line="240" w:lineRule="auto"/>
        <w:jc w:val="both"/>
        <w:rPr>
          <w:rFonts w:eastAsia="Times New Roman" w:cs="Times New Roman"/>
          <w:b/>
          <w:szCs w:val="24"/>
          <w:u w:val="single"/>
        </w:rPr>
      </w:pPr>
      <w:bookmarkStart w:id="0" w:name="EnrolledProposed"/>
      <w:bookmarkEnd w:id="0"/>
    </w:p>
    <w:p w:rsidR="00BF68B6" w:rsidRPr="005C2A78" w:rsidRDefault="00BF68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2A309B8651400CB372566FC6F72A32"/>
          </w:placeholder>
        </w:sdtPr>
        <w:sdtContent>
          <w:r>
            <w:rPr>
              <w:rFonts w:eastAsia="Times New Roman" w:cs="Times New Roman"/>
              <w:b/>
              <w:szCs w:val="24"/>
              <w:u w:val="single"/>
            </w:rPr>
            <w:t>RULEMAKING AUTHORITY</w:t>
          </w:r>
        </w:sdtContent>
      </w:sdt>
    </w:p>
    <w:p w:rsidR="00BF68B6" w:rsidRPr="006529C4" w:rsidRDefault="00BF68B6" w:rsidP="00774EC7">
      <w:pPr>
        <w:spacing w:after="0" w:line="240" w:lineRule="auto"/>
        <w:jc w:val="both"/>
        <w:rPr>
          <w:rFonts w:cs="Times New Roman"/>
          <w:szCs w:val="24"/>
        </w:rPr>
      </w:pPr>
    </w:p>
    <w:p w:rsidR="00BF68B6" w:rsidRPr="006529C4" w:rsidRDefault="00BF68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68B6" w:rsidRPr="006529C4" w:rsidRDefault="00BF68B6" w:rsidP="00774EC7">
      <w:pPr>
        <w:spacing w:after="0" w:line="240" w:lineRule="auto"/>
        <w:jc w:val="both"/>
        <w:rPr>
          <w:rFonts w:cs="Times New Roman"/>
          <w:szCs w:val="24"/>
        </w:rPr>
      </w:pPr>
    </w:p>
    <w:p w:rsidR="00BF68B6" w:rsidRPr="005C2A78" w:rsidRDefault="00BF68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29778A3DBE42C0A9A3ED4166229294"/>
          </w:placeholder>
        </w:sdtPr>
        <w:sdtContent>
          <w:r>
            <w:rPr>
              <w:rFonts w:eastAsia="Times New Roman" w:cs="Times New Roman"/>
              <w:b/>
              <w:szCs w:val="24"/>
              <w:u w:val="single"/>
            </w:rPr>
            <w:t>SECTION BY SECTION ANALYSIS</w:t>
          </w:r>
        </w:sdtContent>
      </w:sdt>
    </w:p>
    <w:p w:rsidR="00BF68B6" w:rsidRPr="005C2A78" w:rsidRDefault="00BF68B6" w:rsidP="000F1DF9">
      <w:pPr>
        <w:spacing w:after="0" w:line="240" w:lineRule="auto"/>
        <w:jc w:val="both"/>
        <w:rPr>
          <w:rFonts w:eastAsia="Times New Roman" w:cs="Times New Roman"/>
          <w:szCs w:val="24"/>
        </w:rPr>
      </w:pPr>
    </w:p>
    <w:p w:rsidR="00BF68B6" w:rsidRPr="005C2A78" w:rsidRDefault="00BF68B6" w:rsidP="0080083E">
      <w:pPr>
        <w:spacing w:after="0" w:line="240" w:lineRule="auto"/>
        <w:jc w:val="both"/>
        <w:rPr>
          <w:rFonts w:eastAsia="Times New Roman" w:cs="Times New Roman"/>
          <w:szCs w:val="24"/>
        </w:rPr>
      </w:pPr>
      <w:r w:rsidRPr="005C2A78">
        <w:rPr>
          <w:rFonts w:eastAsia="Times New Roman" w:cs="Times New Roman"/>
          <w:szCs w:val="24"/>
        </w:rPr>
        <w:t>SECTION 1.</w:t>
      </w:r>
      <w:r w:rsidRPr="0080083E">
        <w:rPr>
          <w:rFonts w:eastAsia="Times New Roman" w:cs="Times New Roman"/>
          <w:szCs w:val="24"/>
        </w:rPr>
        <w:t xml:space="preserve"> </w:t>
      </w:r>
      <w:r>
        <w:rPr>
          <w:rFonts w:eastAsia="Times New Roman" w:cs="Times New Roman"/>
          <w:szCs w:val="24"/>
        </w:rPr>
        <w:t xml:space="preserve">Amends </w:t>
      </w:r>
      <w:r w:rsidRPr="0080083E">
        <w:rPr>
          <w:rFonts w:eastAsia="Times New Roman" w:cs="Times New Roman"/>
          <w:szCs w:val="24"/>
        </w:rPr>
        <w:t xml:space="preserve">Section 1431.001, Government Code, by adding Subdivision (6) to </w:t>
      </w:r>
      <w:r>
        <w:rPr>
          <w:rFonts w:eastAsia="Times New Roman" w:cs="Times New Roman"/>
          <w:szCs w:val="24"/>
        </w:rPr>
        <w:t>provide that</w:t>
      </w:r>
      <w:r w:rsidRPr="0080083E">
        <w:rPr>
          <w:rFonts w:eastAsia="Times New Roman" w:cs="Times New Roman"/>
          <w:szCs w:val="24"/>
        </w:rPr>
        <w:t xml:space="preserve">  "</w:t>
      </w:r>
      <w:r>
        <w:rPr>
          <w:rFonts w:eastAsia="Times New Roman" w:cs="Times New Roman"/>
          <w:szCs w:val="24"/>
        </w:rPr>
        <w:t>p</w:t>
      </w:r>
      <w:r w:rsidRPr="0080083E">
        <w:rPr>
          <w:rFonts w:eastAsia="Times New Roman" w:cs="Times New Roman"/>
          <w:szCs w:val="24"/>
        </w:rPr>
        <w:t>ublic work" for an issuer that is a municipality or county has the meaning assigned by Section 271.043</w:t>
      </w:r>
      <w:r>
        <w:rPr>
          <w:rFonts w:eastAsia="Times New Roman" w:cs="Times New Roman"/>
          <w:szCs w:val="24"/>
        </w:rPr>
        <w:t xml:space="preserve"> (Definitions)</w:t>
      </w:r>
      <w:r w:rsidRPr="0080083E">
        <w:rPr>
          <w:rFonts w:eastAsia="Times New Roman" w:cs="Times New Roman"/>
          <w:szCs w:val="24"/>
        </w:rPr>
        <w:t>, Local Government Code</w:t>
      </w:r>
      <w:r>
        <w:rPr>
          <w:rFonts w:eastAsia="Times New Roman" w:cs="Times New Roman"/>
          <w:szCs w:val="24"/>
        </w:rPr>
        <w:t>.</w:t>
      </w:r>
    </w:p>
    <w:p w:rsidR="00BF68B6" w:rsidRPr="005C2A78" w:rsidRDefault="00BF68B6" w:rsidP="000F1DF9">
      <w:pPr>
        <w:spacing w:after="0" w:line="240" w:lineRule="auto"/>
        <w:jc w:val="both"/>
        <w:rPr>
          <w:rFonts w:eastAsia="Times New Roman" w:cs="Times New Roman"/>
          <w:szCs w:val="24"/>
        </w:rPr>
      </w:pPr>
    </w:p>
    <w:p w:rsidR="00BF68B6" w:rsidRPr="0080083E" w:rsidRDefault="00BF68B6" w:rsidP="008008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80083E">
        <w:t xml:space="preserve"> </w:t>
      </w:r>
      <w:r w:rsidRPr="0080083E">
        <w:rPr>
          <w:rFonts w:eastAsia="Times New Roman" w:cs="Times New Roman"/>
          <w:szCs w:val="24"/>
        </w:rPr>
        <w:t>Section 271.043, Local Government Code, by adding Subdivision (7-a)</w:t>
      </w:r>
      <w:r>
        <w:rPr>
          <w:rFonts w:eastAsia="Times New Roman" w:cs="Times New Roman"/>
          <w:szCs w:val="24"/>
        </w:rPr>
        <w:t>,</w:t>
      </w:r>
      <w:r w:rsidRPr="0080083E">
        <w:rPr>
          <w:rFonts w:eastAsia="Times New Roman" w:cs="Times New Roman"/>
          <w:szCs w:val="24"/>
        </w:rPr>
        <w:t xml:space="preserve"> as follows:</w:t>
      </w:r>
    </w:p>
    <w:p w:rsidR="00BF68B6" w:rsidRPr="0080083E" w:rsidRDefault="00BF68B6" w:rsidP="0080083E">
      <w:pPr>
        <w:spacing w:after="0" w:line="240" w:lineRule="auto"/>
        <w:jc w:val="both"/>
        <w:rPr>
          <w:rFonts w:eastAsia="Times New Roman" w:cs="Times New Roman"/>
          <w:szCs w:val="24"/>
        </w:rPr>
      </w:pPr>
    </w:p>
    <w:p w:rsidR="00BF68B6" w:rsidRPr="0080083E" w:rsidRDefault="00BF68B6" w:rsidP="0080083E">
      <w:pPr>
        <w:spacing w:after="0" w:line="240" w:lineRule="auto"/>
        <w:ind w:left="720"/>
        <w:jc w:val="both"/>
        <w:rPr>
          <w:rFonts w:eastAsia="Times New Roman" w:cs="Times New Roman"/>
          <w:szCs w:val="24"/>
        </w:rPr>
      </w:pPr>
      <w:r w:rsidRPr="0080083E">
        <w:rPr>
          <w:rFonts w:eastAsia="Times New Roman" w:cs="Times New Roman"/>
          <w:szCs w:val="24"/>
        </w:rPr>
        <w:t xml:space="preserve">(7-a) </w:t>
      </w:r>
      <w:r>
        <w:rPr>
          <w:rFonts w:eastAsia="Times New Roman" w:cs="Times New Roman"/>
          <w:szCs w:val="24"/>
        </w:rPr>
        <w:t>Provides that</w:t>
      </w:r>
      <w:r w:rsidRPr="0080083E">
        <w:rPr>
          <w:rFonts w:eastAsia="Times New Roman" w:cs="Times New Roman"/>
          <w:szCs w:val="24"/>
        </w:rPr>
        <w:t xml:space="preserve"> "</w:t>
      </w:r>
      <w:r>
        <w:rPr>
          <w:rFonts w:eastAsia="Times New Roman" w:cs="Times New Roman"/>
          <w:szCs w:val="24"/>
        </w:rPr>
        <w:t>p</w:t>
      </w:r>
      <w:r w:rsidRPr="0080083E">
        <w:rPr>
          <w:rFonts w:eastAsia="Times New Roman" w:cs="Times New Roman"/>
          <w:szCs w:val="24"/>
        </w:rPr>
        <w:t>ublic work" for an issuer that is a municipality or county:</w:t>
      </w:r>
    </w:p>
    <w:p w:rsidR="00BF68B6" w:rsidRPr="0080083E" w:rsidRDefault="00BF68B6" w:rsidP="0080083E">
      <w:pPr>
        <w:spacing w:after="0" w:line="240" w:lineRule="auto"/>
        <w:ind w:left="720"/>
        <w:jc w:val="both"/>
        <w:rPr>
          <w:rFonts w:eastAsia="Times New Roman" w:cs="Times New Roman"/>
          <w:szCs w:val="24"/>
        </w:rPr>
      </w:pPr>
    </w:p>
    <w:p w:rsidR="00BF68B6" w:rsidRPr="0080083E" w:rsidRDefault="00BF68B6" w:rsidP="0080083E">
      <w:pPr>
        <w:spacing w:after="0" w:line="240" w:lineRule="auto"/>
        <w:ind w:left="1440"/>
        <w:jc w:val="both"/>
        <w:rPr>
          <w:rFonts w:eastAsia="Times New Roman" w:cs="Times New Roman"/>
          <w:szCs w:val="24"/>
        </w:rPr>
      </w:pPr>
      <w:r w:rsidRPr="0080083E">
        <w:rPr>
          <w:rFonts w:eastAsia="Times New Roman" w:cs="Times New Roman"/>
          <w:szCs w:val="24"/>
        </w:rPr>
        <w:t>(A)  means any of the following public improvements as authorized by law:</w:t>
      </w:r>
    </w:p>
    <w:p w:rsidR="00BF68B6" w:rsidRPr="0080083E" w:rsidRDefault="00BF68B6" w:rsidP="0080083E">
      <w:pPr>
        <w:spacing w:after="0" w:line="240" w:lineRule="auto"/>
        <w:ind w:left="144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  a street, road, highway, bridge, sidewalk, or parking structure;</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(ii)  a landfill;</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(iii)  an airport;</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(iv)  a utility system, water supply project, water treatment plant, wastewater treatment plant, or water or wastewater conveyance facility;</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(v)  a wharf or dock;</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(vi)  a flood control and drainage project;</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(vii)  a public safety facility, including a police station, fire station, emergency shelter, jail, or juvenile detention facility;</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(viii)  a judicial facility;</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(ix)  an administrative office building housing the governmental functions of the municipality or county;</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(x)  an animal shelter;</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(xi)  a library; or</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(xii)  a park or recreation facility that is generally accessible to the public and is part of the municipal or county park system;</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1440"/>
        <w:jc w:val="both"/>
        <w:rPr>
          <w:rFonts w:eastAsia="Times New Roman" w:cs="Times New Roman"/>
          <w:szCs w:val="24"/>
        </w:rPr>
      </w:pPr>
      <w:r w:rsidRPr="0080083E">
        <w:rPr>
          <w:rFonts w:eastAsia="Times New Roman" w:cs="Times New Roman"/>
          <w:szCs w:val="24"/>
        </w:rPr>
        <w:t>(B)  means the rehabilitation, expansion, reconstruction, or maintenance of an existing stadium, arena, civic center, convention center, or coliseum that is owned and operated by the municipality or county or by an entity created to act on behalf of the municipality or county; and</w:t>
      </w:r>
    </w:p>
    <w:p w:rsidR="00BF68B6" w:rsidRPr="0080083E" w:rsidRDefault="00BF68B6" w:rsidP="0080083E">
      <w:pPr>
        <w:spacing w:after="0" w:line="240" w:lineRule="auto"/>
        <w:ind w:left="1440"/>
        <w:jc w:val="both"/>
        <w:rPr>
          <w:rFonts w:eastAsia="Times New Roman" w:cs="Times New Roman"/>
          <w:szCs w:val="24"/>
        </w:rPr>
      </w:pPr>
    </w:p>
    <w:p w:rsidR="00BF68B6" w:rsidRPr="0080083E" w:rsidRDefault="00BF68B6" w:rsidP="0080083E">
      <w:pPr>
        <w:spacing w:after="0" w:line="240" w:lineRule="auto"/>
        <w:ind w:left="1440"/>
        <w:jc w:val="both"/>
        <w:rPr>
          <w:rFonts w:eastAsia="Times New Roman" w:cs="Times New Roman"/>
          <w:szCs w:val="24"/>
        </w:rPr>
      </w:pPr>
      <w:r w:rsidRPr="0080083E">
        <w:rPr>
          <w:rFonts w:eastAsia="Times New Roman" w:cs="Times New Roman"/>
          <w:szCs w:val="24"/>
        </w:rPr>
        <w:t>(C)  does not include:</w:t>
      </w:r>
    </w:p>
    <w:p w:rsidR="00BF68B6" w:rsidRPr="0080083E" w:rsidRDefault="00BF68B6" w:rsidP="0080083E">
      <w:pPr>
        <w:spacing w:after="0" w:line="240" w:lineRule="auto"/>
        <w:ind w:left="144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  a facility for which more than 50 percent of the average annual usage is or is intended to be for professional or semi-professional sports;</w:t>
      </w:r>
    </w:p>
    <w:p w:rsidR="00BF68B6" w:rsidRPr="0080083E" w:rsidRDefault="00BF68B6" w:rsidP="0080083E">
      <w:pPr>
        <w:spacing w:after="0" w:line="240" w:lineRule="auto"/>
        <w:ind w:left="2160"/>
        <w:jc w:val="both"/>
        <w:rPr>
          <w:rFonts w:eastAsia="Times New Roman" w:cs="Times New Roman"/>
          <w:szCs w:val="24"/>
        </w:rPr>
      </w:pPr>
    </w:p>
    <w:p w:rsidR="00BF68B6" w:rsidRPr="0080083E"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(ii)  a new stadium, arena, civic center, convention center, or coliseum that is or is intended to be leased by a single for-profit tenant for more than 180 days in a single calendar year; or</w:t>
      </w:r>
    </w:p>
    <w:p w:rsidR="00BF68B6" w:rsidRPr="0080083E" w:rsidRDefault="00BF68B6" w:rsidP="0080083E">
      <w:pPr>
        <w:spacing w:after="0" w:line="240" w:lineRule="auto"/>
        <w:ind w:left="2160"/>
        <w:jc w:val="both"/>
        <w:rPr>
          <w:rFonts w:eastAsia="Times New Roman" w:cs="Times New Roman"/>
          <w:szCs w:val="24"/>
        </w:rPr>
      </w:pPr>
    </w:p>
    <w:p w:rsidR="00BF68B6" w:rsidRPr="005C2A78" w:rsidRDefault="00BF68B6" w:rsidP="0080083E">
      <w:pPr>
        <w:spacing w:after="0" w:line="240" w:lineRule="auto"/>
        <w:ind w:left="2160"/>
        <w:jc w:val="both"/>
        <w:rPr>
          <w:rFonts w:eastAsia="Times New Roman" w:cs="Times New Roman"/>
          <w:szCs w:val="24"/>
        </w:rPr>
      </w:pPr>
      <w:r w:rsidRPr="0080083E">
        <w:rPr>
          <w:rFonts w:eastAsia="Times New Roman" w:cs="Times New Roman"/>
          <w:szCs w:val="24"/>
        </w:rPr>
        <w:t>(iii)  a hotel.</w:t>
      </w:r>
    </w:p>
    <w:p w:rsidR="00BF68B6" w:rsidRPr="005C2A78" w:rsidRDefault="00BF68B6" w:rsidP="000F1DF9">
      <w:pPr>
        <w:spacing w:after="0" w:line="240" w:lineRule="auto"/>
        <w:jc w:val="both"/>
        <w:rPr>
          <w:rFonts w:eastAsia="Times New Roman" w:cs="Times New Roman"/>
          <w:szCs w:val="24"/>
        </w:rPr>
      </w:pPr>
    </w:p>
    <w:p w:rsidR="00BF68B6" w:rsidRDefault="00BF68B6"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BF68B6" w:rsidRDefault="00BF68B6" w:rsidP="00774EC7">
      <w:pPr>
        <w:spacing w:after="0" w:line="240" w:lineRule="auto"/>
        <w:jc w:val="both"/>
        <w:rPr>
          <w:rFonts w:eastAsia="Times New Roman" w:cs="Times New Roman"/>
          <w:szCs w:val="24"/>
        </w:rPr>
      </w:pPr>
    </w:p>
    <w:p w:rsidR="00BF68B6" w:rsidRPr="00C8671F" w:rsidRDefault="00BF68B6" w:rsidP="00774EC7">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BF68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39B" w:rsidRDefault="00EC339B" w:rsidP="000F1DF9">
      <w:pPr>
        <w:spacing w:after="0" w:line="240" w:lineRule="auto"/>
      </w:pPr>
      <w:r>
        <w:separator/>
      </w:r>
    </w:p>
  </w:endnote>
  <w:endnote w:type="continuationSeparator" w:id="0">
    <w:p w:rsidR="00EC339B" w:rsidRDefault="00EC33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33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68B6">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68B6">
                <w:rPr>
                  <w:sz w:val="20"/>
                  <w:szCs w:val="20"/>
                </w:rPr>
                <w:t>H.B. 4082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68B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33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39B" w:rsidRDefault="00EC339B" w:rsidP="000F1DF9">
      <w:pPr>
        <w:spacing w:after="0" w:line="240" w:lineRule="auto"/>
      </w:pPr>
      <w:r>
        <w:separator/>
      </w:r>
    </w:p>
  </w:footnote>
  <w:footnote w:type="continuationSeparator" w:id="0">
    <w:p w:rsidR="00EC339B" w:rsidRDefault="00EC339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68B6"/>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339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5FECE"/>
  <w15:docId w15:val="{2F9195B4-C813-461E-AFF5-85CBAD45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68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9CEBB74A384F5E8BAC4753A0D300D1"/>
        <w:category>
          <w:name w:val="General"/>
          <w:gallery w:val="placeholder"/>
        </w:category>
        <w:types>
          <w:type w:val="bbPlcHdr"/>
        </w:types>
        <w:behaviors>
          <w:behavior w:val="content"/>
        </w:behaviors>
        <w:guid w:val="{0CDAD86E-B6C5-47CE-9D32-B5DA7EA523D3}"/>
      </w:docPartPr>
      <w:docPartBody>
        <w:p w:rsidR="00000000" w:rsidRDefault="0028361E"/>
      </w:docPartBody>
    </w:docPart>
    <w:docPart>
      <w:docPartPr>
        <w:name w:val="56B5188DD1EB43A89A088765C91DD468"/>
        <w:category>
          <w:name w:val="General"/>
          <w:gallery w:val="placeholder"/>
        </w:category>
        <w:types>
          <w:type w:val="bbPlcHdr"/>
        </w:types>
        <w:behaviors>
          <w:behavior w:val="content"/>
        </w:behaviors>
        <w:guid w:val="{F0726F99-EF81-407C-B272-8A187C4DA3AD}"/>
      </w:docPartPr>
      <w:docPartBody>
        <w:p w:rsidR="00000000" w:rsidRDefault="0028361E"/>
      </w:docPartBody>
    </w:docPart>
    <w:docPart>
      <w:docPartPr>
        <w:name w:val="2F4DE0E20E43450DA41B68501BFAECD1"/>
        <w:category>
          <w:name w:val="General"/>
          <w:gallery w:val="placeholder"/>
        </w:category>
        <w:types>
          <w:type w:val="bbPlcHdr"/>
        </w:types>
        <w:behaviors>
          <w:behavior w:val="content"/>
        </w:behaviors>
        <w:guid w:val="{99D3A0F3-E156-4426-B614-B796A3A0F330}"/>
      </w:docPartPr>
      <w:docPartBody>
        <w:p w:rsidR="00000000" w:rsidRDefault="0028361E"/>
      </w:docPartBody>
    </w:docPart>
    <w:docPart>
      <w:docPartPr>
        <w:name w:val="47B9C58CD3BD4BA0891C47929C84CFCF"/>
        <w:category>
          <w:name w:val="General"/>
          <w:gallery w:val="placeholder"/>
        </w:category>
        <w:types>
          <w:type w:val="bbPlcHdr"/>
        </w:types>
        <w:behaviors>
          <w:behavior w:val="content"/>
        </w:behaviors>
        <w:guid w:val="{D42545DF-AEEE-4789-8F21-054DBAC38764}"/>
      </w:docPartPr>
      <w:docPartBody>
        <w:p w:rsidR="00000000" w:rsidRDefault="0028361E"/>
      </w:docPartBody>
    </w:docPart>
    <w:docPart>
      <w:docPartPr>
        <w:name w:val="11C6D59D94CD4EEB8B5BC6322EA012C3"/>
        <w:category>
          <w:name w:val="General"/>
          <w:gallery w:val="placeholder"/>
        </w:category>
        <w:types>
          <w:type w:val="bbPlcHdr"/>
        </w:types>
        <w:behaviors>
          <w:behavior w:val="content"/>
        </w:behaviors>
        <w:guid w:val="{665ACF89-BA01-4699-A5D0-DEAB0D8EAB92}"/>
      </w:docPartPr>
      <w:docPartBody>
        <w:p w:rsidR="00000000" w:rsidRDefault="0028361E"/>
      </w:docPartBody>
    </w:docPart>
    <w:docPart>
      <w:docPartPr>
        <w:name w:val="96A2D733B2AE49D391050DD78A2E7C0C"/>
        <w:category>
          <w:name w:val="General"/>
          <w:gallery w:val="placeholder"/>
        </w:category>
        <w:types>
          <w:type w:val="bbPlcHdr"/>
        </w:types>
        <w:behaviors>
          <w:behavior w:val="content"/>
        </w:behaviors>
        <w:guid w:val="{0443E4D3-056D-4579-83B0-888A3168F32F}"/>
      </w:docPartPr>
      <w:docPartBody>
        <w:p w:rsidR="00000000" w:rsidRDefault="0028361E"/>
      </w:docPartBody>
    </w:docPart>
    <w:docPart>
      <w:docPartPr>
        <w:name w:val="42042154BDED457C98D52A2D504CC8BF"/>
        <w:category>
          <w:name w:val="General"/>
          <w:gallery w:val="placeholder"/>
        </w:category>
        <w:types>
          <w:type w:val="bbPlcHdr"/>
        </w:types>
        <w:behaviors>
          <w:behavior w:val="content"/>
        </w:behaviors>
        <w:guid w:val="{DE787152-FCB6-4E5B-857B-19C170167504}"/>
      </w:docPartPr>
      <w:docPartBody>
        <w:p w:rsidR="00000000" w:rsidRDefault="0028361E"/>
      </w:docPartBody>
    </w:docPart>
    <w:docPart>
      <w:docPartPr>
        <w:name w:val="1401351019F946D5ACD652A287DB7F2F"/>
        <w:category>
          <w:name w:val="General"/>
          <w:gallery w:val="placeholder"/>
        </w:category>
        <w:types>
          <w:type w:val="bbPlcHdr"/>
        </w:types>
        <w:behaviors>
          <w:behavior w:val="content"/>
        </w:behaviors>
        <w:guid w:val="{ABE92F0D-77FF-463C-8276-7C61CA5BC700}"/>
      </w:docPartPr>
      <w:docPartBody>
        <w:p w:rsidR="00000000" w:rsidRDefault="0028361E"/>
      </w:docPartBody>
    </w:docPart>
    <w:docPart>
      <w:docPartPr>
        <w:name w:val="9280733663DA4284AAC3E3A5FC570092"/>
        <w:category>
          <w:name w:val="General"/>
          <w:gallery w:val="placeholder"/>
        </w:category>
        <w:types>
          <w:type w:val="bbPlcHdr"/>
        </w:types>
        <w:behaviors>
          <w:behavior w:val="content"/>
        </w:behaviors>
        <w:guid w:val="{713D1811-54D6-4552-B41D-F6C7B0D45153}"/>
      </w:docPartPr>
      <w:docPartBody>
        <w:p w:rsidR="00000000" w:rsidRDefault="0028361E"/>
      </w:docPartBody>
    </w:docPart>
    <w:docPart>
      <w:docPartPr>
        <w:name w:val="14DED11EDF6140EBB82E919FCE927A0C"/>
        <w:category>
          <w:name w:val="General"/>
          <w:gallery w:val="placeholder"/>
        </w:category>
        <w:types>
          <w:type w:val="bbPlcHdr"/>
        </w:types>
        <w:behaviors>
          <w:behavior w:val="content"/>
        </w:behaviors>
        <w:guid w:val="{BADA01CE-4305-4CBA-94D3-3553F23A9956}"/>
      </w:docPartPr>
      <w:docPartBody>
        <w:p w:rsidR="00000000" w:rsidRDefault="0044188F" w:rsidP="0044188F">
          <w:pPr>
            <w:pStyle w:val="14DED11EDF6140EBB82E919FCE927A0C"/>
          </w:pPr>
          <w:r w:rsidRPr="00A30DD1">
            <w:rPr>
              <w:rStyle w:val="PlaceholderText"/>
            </w:rPr>
            <w:t>Click here to enter a date.</w:t>
          </w:r>
        </w:p>
      </w:docPartBody>
    </w:docPart>
    <w:docPart>
      <w:docPartPr>
        <w:name w:val="EE1214F5F5764F8DA7094A5073C3DA91"/>
        <w:category>
          <w:name w:val="General"/>
          <w:gallery w:val="placeholder"/>
        </w:category>
        <w:types>
          <w:type w:val="bbPlcHdr"/>
        </w:types>
        <w:behaviors>
          <w:behavior w:val="content"/>
        </w:behaviors>
        <w:guid w:val="{6D4C335E-A942-49D4-9DCD-B74AE90569B1}"/>
      </w:docPartPr>
      <w:docPartBody>
        <w:p w:rsidR="00000000" w:rsidRDefault="0028361E"/>
      </w:docPartBody>
    </w:docPart>
    <w:docPart>
      <w:docPartPr>
        <w:name w:val="827CC39ECBBA4E09B8F607AE1909C685"/>
        <w:category>
          <w:name w:val="General"/>
          <w:gallery w:val="placeholder"/>
        </w:category>
        <w:types>
          <w:type w:val="bbPlcHdr"/>
        </w:types>
        <w:behaviors>
          <w:behavior w:val="content"/>
        </w:behaviors>
        <w:guid w:val="{05DEF1EA-41F6-4008-9AFC-94025A7810EF}"/>
      </w:docPartPr>
      <w:docPartBody>
        <w:p w:rsidR="00000000" w:rsidRDefault="0028361E"/>
      </w:docPartBody>
    </w:docPart>
    <w:docPart>
      <w:docPartPr>
        <w:name w:val="4DB143E673244C7EAE0B7BDBFF3B51C5"/>
        <w:category>
          <w:name w:val="General"/>
          <w:gallery w:val="placeholder"/>
        </w:category>
        <w:types>
          <w:type w:val="bbPlcHdr"/>
        </w:types>
        <w:behaviors>
          <w:behavior w:val="content"/>
        </w:behaviors>
        <w:guid w:val="{4F8D7018-1B05-43BF-9C82-F5ACFBC997C7}"/>
      </w:docPartPr>
      <w:docPartBody>
        <w:p w:rsidR="00000000" w:rsidRDefault="0044188F" w:rsidP="0044188F">
          <w:pPr>
            <w:pStyle w:val="4DB143E673244C7EAE0B7BDBFF3B51C5"/>
          </w:pPr>
          <w:r>
            <w:rPr>
              <w:rFonts w:eastAsia="Times New Roman" w:cs="Times New Roman"/>
              <w:bCs/>
              <w:szCs w:val="24"/>
            </w:rPr>
            <w:t xml:space="preserve"> </w:t>
          </w:r>
        </w:p>
      </w:docPartBody>
    </w:docPart>
    <w:docPart>
      <w:docPartPr>
        <w:name w:val="172A309B8651400CB372566FC6F72A32"/>
        <w:category>
          <w:name w:val="General"/>
          <w:gallery w:val="placeholder"/>
        </w:category>
        <w:types>
          <w:type w:val="bbPlcHdr"/>
        </w:types>
        <w:behaviors>
          <w:behavior w:val="content"/>
        </w:behaviors>
        <w:guid w:val="{E0CED246-840B-4270-BD20-0467FE122533}"/>
      </w:docPartPr>
      <w:docPartBody>
        <w:p w:rsidR="00000000" w:rsidRDefault="0028361E"/>
      </w:docPartBody>
    </w:docPart>
    <w:docPart>
      <w:docPartPr>
        <w:name w:val="8229778A3DBE42C0A9A3ED4166229294"/>
        <w:category>
          <w:name w:val="General"/>
          <w:gallery w:val="placeholder"/>
        </w:category>
        <w:types>
          <w:type w:val="bbPlcHdr"/>
        </w:types>
        <w:behaviors>
          <w:behavior w:val="content"/>
        </w:behaviors>
        <w:guid w:val="{BEA77EEA-B738-43FA-90F9-4B66621A40FC}"/>
      </w:docPartPr>
      <w:docPartBody>
        <w:p w:rsidR="00000000" w:rsidRDefault="00283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8361E"/>
    <w:rsid w:val="00290C4E"/>
    <w:rsid w:val="002A4665"/>
    <w:rsid w:val="002A5E86"/>
    <w:rsid w:val="002F07B9"/>
    <w:rsid w:val="0032359E"/>
    <w:rsid w:val="00330290"/>
    <w:rsid w:val="0044188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8F"/>
    <w:rPr>
      <w:color w:val="808080"/>
    </w:rPr>
  </w:style>
  <w:style w:type="paragraph" w:customStyle="1" w:styleId="14DED11EDF6140EBB82E919FCE927A0C">
    <w:name w:val="14DED11EDF6140EBB82E919FCE927A0C"/>
    <w:rsid w:val="0044188F"/>
    <w:pPr>
      <w:spacing w:after="160" w:line="259" w:lineRule="auto"/>
    </w:pPr>
  </w:style>
  <w:style w:type="paragraph" w:customStyle="1" w:styleId="4DB143E673244C7EAE0B7BDBFF3B51C5">
    <w:name w:val="4DB143E673244C7EAE0B7BDBFF3B51C5"/>
    <w:rsid w:val="0044188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381</Words>
  <Characters>2173</Characters>
  <Application>Microsoft Office Word</Application>
  <DocSecurity>0</DocSecurity>
  <Lines>18</Lines>
  <Paragraphs>5</Paragraphs>
  <ScaleCrop>false</ScaleCrop>
  <Company>Texas Legislative Council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2023-05-19T14:11:00Z</dcterms:modified>
</cp:coreProperties>
</file>

<file path=docProps/custom.xml><?xml version="1.0" encoding="utf-8"?>
<op:Properties xmlns:vt="http://schemas.openxmlformats.org/officeDocument/2006/docPropsVTypes" xmlns:op="http://schemas.openxmlformats.org/officeDocument/2006/custom-properties"/>
</file>