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13CB" w:rsidRDefault="003913C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DEAF74016C248528A0E1C48DED336F4"/>
          </w:placeholder>
        </w:sdtPr>
        <w:sdtContent>
          <w:r w:rsidRPr="005C2A78">
            <w:rPr>
              <w:rFonts w:cs="Times New Roman"/>
              <w:b/>
              <w:szCs w:val="24"/>
              <w:u w:val="single"/>
            </w:rPr>
            <w:t>BILL ANALYSIS</w:t>
          </w:r>
        </w:sdtContent>
      </w:sdt>
    </w:p>
    <w:p w:rsidR="003913CB" w:rsidRPr="00585C31" w:rsidRDefault="003913CB" w:rsidP="000F1DF9">
      <w:pPr>
        <w:spacing w:after="0" w:line="240" w:lineRule="auto"/>
        <w:rPr>
          <w:rFonts w:cs="Times New Roman"/>
          <w:szCs w:val="24"/>
        </w:rPr>
      </w:pPr>
    </w:p>
    <w:p w:rsidR="003913CB" w:rsidRPr="00585C31" w:rsidRDefault="003913C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913CB" w:rsidTr="000F1DF9">
        <w:tc>
          <w:tcPr>
            <w:tcW w:w="2718" w:type="dxa"/>
          </w:tcPr>
          <w:p w:rsidR="003913CB" w:rsidRPr="005C2A78" w:rsidRDefault="003913CB" w:rsidP="006D756B">
            <w:pPr>
              <w:rPr>
                <w:rFonts w:cs="Times New Roman"/>
                <w:szCs w:val="24"/>
              </w:rPr>
            </w:pPr>
            <w:sdt>
              <w:sdtPr>
                <w:rPr>
                  <w:rFonts w:cs="Times New Roman"/>
                  <w:szCs w:val="24"/>
                </w:rPr>
                <w:alias w:val="Agency Title"/>
                <w:tag w:val="AgencyTitleContentControl"/>
                <w:id w:val="1920747753"/>
                <w:lock w:val="sdtContentLocked"/>
                <w:placeholder>
                  <w:docPart w:val="B1668D27A2F043848994BA8D6D3483BC"/>
                </w:placeholder>
              </w:sdtPr>
              <w:sdtEndPr>
                <w:rPr>
                  <w:rFonts w:cstheme="minorBidi"/>
                  <w:szCs w:val="22"/>
                </w:rPr>
              </w:sdtEndPr>
              <w:sdtContent>
                <w:r>
                  <w:rPr>
                    <w:rFonts w:cs="Times New Roman"/>
                    <w:szCs w:val="24"/>
                  </w:rPr>
                  <w:t>Senate Research Center</w:t>
                </w:r>
              </w:sdtContent>
            </w:sdt>
          </w:p>
        </w:tc>
        <w:tc>
          <w:tcPr>
            <w:tcW w:w="6858" w:type="dxa"/>
          </w:tcPr>
          <w:p w:rsidR="003913CB" w:rsidRPr="00FF6471" w:rsidRDefault="003913CB" w:rsidP="000F1DF9">
            <w:pPr>
              <w:jc w:val="right"/>
              <w:rPr>
                <w:rFonts w:cs="Times New Roman"/>
                <w:szCs w:val="24"/>
              </w:rPr>
            </w:pPr>
            <w:sdt>
              <w:sdtPr>
                <w:rPr>
                  <w:rFonts w:cs="Times New Roman"/>
                  <w:szCs w:val="24"/>
                </w:rPr>
                <w:alias w:val="Bill Number"/>
                <w:tag w:val="BillNumberOne"/>
                <w:id w:val="-410784069"/>
                <w:lock w:val="sdtContentLocked"/>
                <w:placeholder>
                  <w:docPart w:val="C478C1BEEC7C42EDA43A315F5A8E9046"/>
                </w:placeholder>
              </w:sdtPr>
              <w:sdtContent>
                <w:r>
                  <w:rPr>
                    <w:rFonts w:cs="Times New Roman"/>
                    <w:szCs w:val="24"/>
                  </w:rPr>
                  <w:t>S.B. 1252</w:t>
                </w:r>
              </w:sdtContent>
            </w:sdt>
          </w:p>
        </w:tc>
      </w:tr>
      <w:tr w:rsidR="003913CB" w:rsidTr="000F1DF9">
        <w:sdt>
          <w:sdtPr>
            <w:rPr>
              <w:rFonts w:cs="Times New Roman"/>
              <w:szCs w:val="24"/>
            </w:rPr>
            <w:alias w:val="TLCNumber"/>
            <w:tag w:val="TLCNumber"/>
            <w:id w:val="-542600604"/>
            <w:lock w:val="sdtLocked"/>
            <w:placeholder>
              <w:docPart w:val="683A32896F9D4CE9A50CA957B3B04678"/>
            </w:placeholder>
          </w:sdtPr>
          <w:sdtContent>
            <w:tc>
              <w:tcPr>
                <w:tcW w:w="2718" w:type="dxa"/>
              </w:tcPr>
              <w:p w:rsidR="003913CB" w:rsidRPr="000F1DF9" w:rsidRDefault="003913CB" w:rsidP="00C65088">
                <w:pPr>
                  <w:rPr>
                    <w:rFonts w:cs="Times New Roman"/>
                    <w:szCs w:val="24"/>
                  </w:rPr>
                </w:pPr>
                <w:r>
                  <w:rPr>
                    <w:rFonts w:cs="Times New Roman"/>
                    <w:szCs w:val="24"/>
                  </w:rPr>
                  <w:t>88R6800 MLH-D</w:t>
                </w:r>
              </w:p>
            </w:tc>
          </w:sdtContent>
        </w:sdt>
        <w:tc>
          <w:tcPr>
            <w:tcW w:w="6858" w:type="dxa"/>
          </w:tcPr>
          <w:p w:rsidR="003913CB" w:rsidRPr="005C2A78" w:rsidRDefault="003913CB" w:rsidP="00073EDD">
            <w:pPr>
              <w:jc w:val="right"/>
              <w:rPr>
                <w:rFonts w:cs="Times New Roman"/>
                <w:szCs w:val="24"/>
              </w:rPr>
            </w:pPr>
            <w:sdt>
              <w:sdtPr>
                <w:rPr>
                  <w:rFonts w:cs="Times New Roman"/>
                  <w:szCs w:val="24"/>
                </w:rPr>
                <w:alias w:val="Author Label"/>
                <w:tag w:val="By"/>
                <w:id w:val="72399597"/>
                <w:lock w:val="sdtLocked"/>
                <w:placeholder>
                  <w:docPart w:val="709CACC4066E49379ED59BA2B035039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9FF461A2A1241E7962F7D7E99477099"/>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EE9731D098E14337BD46094B6C85F4E3"/>
                </w:placeholder>
                <w:showingPlcHdr/>
              </w:sdtPr>
              <w:sdtContent/>
            </w:sdt>
            <w:sdt>
              <w:sdtPr>
                <w:rPr>
                  <w:rFonts w:cs="Times New Roman"/>
                  <w:szCs w:val="24"/>
                </w:rPr>
                <w:alias w:val="DualSponsor"/>
                <w:tag w:val="DualSponsor"/>
                <w:id w:val="1029379812"/>
                <w:lock w:val="sdtContentLocked"/>
                <w:placeholder>
                  <w:docPart w:val="7604A1F84A0942199BC9830AC2CECCF5"/>
                </w:placeholder>
                <w:showingPlcHdr/>
              </w:sdtPr>
              <w:sdtContent/>
            </w:sdt>
          </w:p>
        </w:tc>
      </w:tr>
      <w:tr w:rsidR="003913CB" w:rsidTr="000F1DF9">
        <w:tc>
          <w:tcPr>
            <w:tcW w:w="2718" w:type="dxa"/>
          </w:tcPr>
          <w:p w:rsidR="003913CB" w:rsidRPr="00BC7495" w:rsidRDefault="003913CB" w:rsidP="000F1DF9">
            <w:pPr>
              <w:rPr>
                <w:rFonts w:cs="Times New Roman"/>
                <w:szCs w:val="24"/>
              </w:rPr>
            </w:pPr>
          </w:p>
        </w:tc>
        <w:sdt>
          <w:sdtPr>
            <w:rPr>
              <w:rFonts w:cs="Times New Roman"/>
              <w:szCs w:val="24"/>
            </w:rPr>
            <w:alias w:val="Committee"/>
            <w:tag w:val="Committee"/>
            <w:id w:val="1914272295"/>
            <w:lock w:val="sdtContentLocked"/>
            <w:placeholder>
              <w:docPart w:val="343D4EC3F7B440989C0A54829D382B90"/>
            </w:placeholder>
          </w:sdtPr>
          <w:sdtContent>
            <w:tc>
              <w:tcPr>
                <w:tcW w:w="6858" w:type="dxa"/>
              </w:tcPr>
              <w:p w:rsidR="003913CB" w:rsidRPr="00FF6471" w:rsidRDefault="003913CB" w:rsidP="000F1DF9">
                <w:pPr>
                  <w:jc w:val="right"/>
                  <w:rPr>
                    <w:rFonts w:cs="Times New Roman"/>
                    <w:szCs w:val="24"/>
                  </w:rPr>
                </w:pPr>
                <w:r>
                  <w:rPr>
                    <w:rFonts w:cs="Times New Roman"/>
                    <w:szCs w:val="24"/>
                  </w:rPr>
                  <w:t>Local Government</w:t>
                </w:r>
              </w:p>
            </w:tc>
          </w:sdtContent>
        </w:sdt>
      </w:tr>
      <w:tr w:rsidR="003913CB" w:rsidTr="000F1DF9">
        <w:tc>
          <w:tcPr>
            <w:tcW w:w="2718" w:type="dxa"/>
          </w:tcPr>
          <w:p w:rsidR="003913CB" w:rsidRPr="00BC7495" w:rsidRDefault="003913CB" w:rsidP="000F1DF9">
            <w:pPr>
              <w:rPr>
                <w:rFonts w:cs="Times New Roman"/>
                <w:szCs w:val="24"/>
              </w:rPr>
            </w:pPr>
          </w:p>
        </w:tc>
        <w:sdt>
          <w:sdtPr>
            <w:rPr>
              <w:rFonts w:cs="Times New Roman"/>
              <w:szCs w:val="24"/>
            </w:rPr>
            <w:alias w:val="Date"/>
            <w:tag w:val="DateContentControl"/>
            <w:id w:val="1178081906"/>
            <w:lock w:val="sdtLocked"/>
            <w:placeholder>
              <w:docPart w:val="A3586F238B8D44EB8ABCDD941C396B8B"/>
            </w:placeholder>
            <w:date w:fullDate="2023-04-10T00:00:00Z">
              <w:dateFormat w:val="M/d/yyyy"/>
              <w:lid w:val="en-US"/>
              <w:storeMappedDataAs w:val="dateTime"/>
              <w:calendar w:val="gregorian"/>
            </w:date>
          </w:sdtPr>
          <w:sdtContent>
            <w:tc>
              <w:tcPr>
                <w:tcW w:w="6858" w:type="dxa"/>
              </w:tcPr>
              <w:p w:rsidR="003913CB" w:rsidRPr="00FF6471" w:rsidRDefault="003913CB" w:rsidP="000F1DF9">
                <w:pPr>
                  <w:jc w:val="right"/>
                  <w:rPr>
                    <w:rFonts w:cs="Times New Roman"/>
                    <w:szCs w:val="24"/>
                  </w:rPr>
                </w:pPr>
                <w:r>
                  <w:rPr>
                    <w:rFonts w:cs="Times New Roman"/>
                    <w:szCs w:val="24"/>
                  </w:rPr>
                  <w:t>4/10/2023</w:t>
                </w:r>
              </w:p>
            </w:tc>
          </w:sdtContent>
        </w:sdt>
      </w:tr>
      <w:tr w:rsidR="003913CB" w:rsidTr="000F1DF9">
        <w:tc>
          <w:tcPr>
            <w:tcW w:w="2718" w:type="dxa"/>
          </w:tcPr>
          <w:p w:rsidR="003913CB" w:rsidRPr="00BC7495" w:rsidRDefault="003913CB" w:rsidP="000F1DF9">
            <w:pPr>
              <w:rPr>
                <w:rFonts w:cs="Times New Roman"/>
                <w:szCs w:val="24"/>
              </w:rPr>
            </w:pPr>
          </w:p>
        </w:tc>
        <w:sdt>
          <w:sdtPr>
            <w:rPr>
              <w:rFonts w:cs="Times New Roman"/>
              <w:szCs w:val="24"/>
            </w:rPr>
            <w:alias w:val="BA Version"/>
            <w:tag w:val="BAVersion"/>
            <w:id w:val="-1685590809"/>
            <w:lock w:val="sdtContentLocked"/>
            <w:placeholder>
              <w:docPart w:val="EE0E7C4687874839A7EEF979B8E289D9"/>
            </w:placeholder>
          </w:sdtPr>
          <w:sdtContent>
            <w:tc>
              <w:tcPr>
                <w:tcW w:w="6858" w:type="dxa"/>
              </w:tcPr>
              <w:p w:rsidR="003913CB" w:rsidRPr="00FF6471" w:rsidRDefault="003913CB" w:rsidP="000F1DF9">
                <w:pPr>
                  <w:jc w:val="right"/>
                  <w:rPr>
                    <w:rFonts w:cs="Times New Roman"/>
                    <w:szCs w:val="24"/>
                  </w:rPr>
                </w:pPr>
                <w:r>
                  <w:rPr>
                    <w:rFonts w:cs="Times New Roman"/>
                    <w:szCs w:val="24"/>
                  </w:rPr>
                  <w:t>As Filed</w:t>
                </w:r>
              </w:p>
            </w:tc>
          </w:sdtContent>
        </w:sdt>
      </w:tr>
    </w:tbl>
    <w:p w:rsidR="003913CB" w:rsidRPr="00FF6471" w:rsidRDefault="003913CB" w:rsidP="000F1DF9">
      <w:pPr>
        <w:spacing w:after="0" w:line="240" w:lineRule="auto"/>
        <w:rPr>
          <w:rFonts w:cs="Times New Roman"/>
          <w:szCs w:val="24"/>
        </w:rPr>
      </w:pPr>
    </w:p>
    <w:p w:rsidR="003913CB" w:rsidRPr="00FF6471" w:rsidRDefault="003913CB" w:rsidP="000F1DF9">
      <w:pPr>
        <w:spacing w:after="0" w:line="240" w:lineRule="auto"/>
        <w:rPr>
          <w:rFonts w:cs="Times New Roman"/>
          <w:szCs w:val="24"/>
        </w:rPr>
      </w:pPr>
    </w:p>
    <w:p w:rsidR="003913CB" w:rsidRPr="00FF6471" w:rsidRDefault="003913C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28ED9B22D904362B545D7A14CA3F962"/>
        </w:placeholder>
      </w:sdtPr>
      <w:sdtContent>
        <w:p w:rsidR="003913CB" w:rsidRDefault="003913C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5A7959FD16145C3A25AF085DED27CBE"/>
        </w:placeholder>
      </w:sdtPr>
      <w:sdtContent>
        <w:p w:rsidR="003913CB" w:rsidRDefault="003913CB" w:rsidP="003913CB">
          <w:pPr>
            <w:pStyle w:val="NormalWeb"/>
            <w:shd w:val="clear" w:color="000000" w:fill="auto"/>
            <w:spacing w:before="0" w:beforeAutospacing="0" w:after="0" w:afterAutospacing="0"/>
            <w:jc w:val="both"/>
            <w:divId w:val="170075052"/>
            <w:rPr>
              <w:rFonts w:eastAsia="Times New Roman"/>
              <w:bCs/>
            </w:rPr>
          </w:pPr>
        </w:p>
        <w:p w:rsidR="003913CB" w:rsidRPr="003913CB" w:rsidRDefault="003913CB" w:rsidP="003913CB">
          <w:pPr>
            <w:shd w:val="clear" w:color="000000" w:fill="auto"/>
            <w:spacing w:line="240" w:lineRule="auto"/>
            <w:jc w:val="both"/>
            <w:divId w:val="170075052"/>
            <w:rPr>
              <w:rFonts w:cs="Times New Roman"/>
              <w:szCs w:val="24"/>
            </w:rPr>
          </w:pPr>
          <w:r w:rsidRPr="003913CB">
            <w:rPr>
              <w:rFonts w:cs="Times New Roman"/>
              <w:szCs w:val="24"/>
            </w:rPr>
            <w:t xml:space="preserve">The 86th Legislature passed H.B. 3, which included adding "THIS IS A </w:t>
          </w:r>
          <w:r w:rsidRPr="003913CB">
            <w:rPr>
              <w:rFonts w:cs="Times New Roman"/>
              <w:szCs w:val="24"/>
            </w:rPr>
            <w:t>PROPERTY TAX INCREASE</w:t>
          </w:r>
          <w:r>
            <w:rPr>
              <w:rFonts w:cs="Times New Roman"/>
              <w:szCs w:val="24"/>
            </w:rPr>
            <w:t>"</w:t>
          </w:r>
          <w:r w:rsidRPr="003913CB">
            <w:rPr>
              <w:rFonts w:cs="Times New Roman"/>
              <w:szCs w:val="24"/>
            </w:rPr>
            <w:t xml:space="preserve"> to all school district bond election ballots.  Since the addition of this phrase, and allowing voters to vote on bond proposition categories separately, such as school buildings or football stadiums, the number of bond propositions that pass have declined significantly.  Voters are able to make informed decisions on the amount of school district bond debt they want to approve and for what purpose.</w:t>
          </w:r>
        </w:p>
        <w:p w:rsidR="003913CB" w:rsidRPr="003913CB" w:rsidRDefault="003913CB" w:rsidP="003913CB">
          <w:pPr>
            <w:shd w:val="clear" w:color="000000" w:fill="auto"/>
            <w:spacing w:line="240" w:lineRule="auto"/>
            <w:jc w:val="both"/>
            <w:divId w:val="170075052"/>
            <w:rPr>
              <w:rFonts w:cs="Times New Roman"/>
              <w:szCs w:val="24"/>
            </w:rPr>
          </w:pPr>
          <w:r w:rsidRPr="003913CB">
            <w:rPr>
              <w:rFonts w:cs="Times New Roman"/>
              <w:szCs w:val="24"/>
            </w:rPr>
            <w:t>S</w:t>
          </w:r>
          <w:r>
            <w:rPr>
              <w:rFonts w:cs="Times New Roman"/>
              <w:szCs w:val="24"/>
            </w:rPr>
            <w:t xml:space="preserve">.B. </w:t>
          </w:r>
          <w:r w:rsidRPr="003913CB">
            <w:rPr>
              <w:rFonts w:cs="Times New Roman"/>
              <w:szCs w:val="24"/>
            </w:rPr>
            <w:t xml:space="preserve">1252 will add </w:t>
          </w:r>
          <w:r>
            <w:rPr>
              <w:rFonts w:cs="Times New Roman"/>
              <w:szCs w:val="24"/>
            </w:rPr>
            <w:t>"</w:t>
          </w:r>
          <w:r w:rsidRPr="003913CB">
            <w:rPr>
              <w:rFonts w:cs="Times New Roman"/>
              <w:szCs w:val="24"/>
            </w:rPr>
            <w:t>THIS IS A TAX INCREASE</w:t>
          </w:r>
          <w:r>
            <w:rPr>
              <w:rFonts w:cs="Times New Roman"/>
              <w:szCs w:val="24"/>
            </w:rPr>
            <w:t>"</w:t>
          </w:r>
          <w:r w:rsidRPr="003913CB">
            <w:rPr>
              <w:rFonts w:cs="Times New Roman"/>
              <w:szCs w:val="24"/>
            </w:rPr>
            <w:t xml:space="preserve"> language to the ballot if a proposition is submitted to the voters for approval of the imposition or increase of a tax rate for cities, counties, and special purpose districts.</w:t>
          </w:r>
        </w:p>
        <w:p w:rsidR="003913CB" w:rsidRPr="00D70925" w:rsidRDefault="003913CB" w:rsidP="003913CB">
          <w:pPr>
            <w:shd w:val="clear" w:color="000000" w:fill="auto"/>
            <w:spacing w:line="240" w:lineRule="auto"/>
            <w:jc w:val="both"/>
            <w:rPr>
              <w:rFonts w:eastAsia="Times New Roman" w:cs="Times New Roman"/>
              <w:bCs/>
              <w:szCs w:val="24"/>
            </w:rPr>
          </w:pPr>
          <w:r w:rsidRPr="003913CB">
            <w:rPr>
              <w:rFonts w:cs="Times New Roman"/>
              <w:szCs w:val="24"/>
            </w:rPr>
            <w:t>S</w:t>
          </w:r>
          <w:r>
            <w:rPr>
              <w:rFonts w:cs="Times New Roman"/>
              <w:szCs w:val="24"/>
            </w:rPr>
            <w:t>.</w:t>
          </w:r>
          <w:r w:rsidRPr="003913CB">
            <w:rPr>
              <w:rFonts w:cs="Times New Roman"/>
              <w:szCs w:val="24"/>
            </w:rPr>
            <w:t>B</w:t>
          </w:r>
          <w:r>
            <w:rPr>
              <w:rFonts w:cs="Times New Roman"/>
              <w:szCs w:val="24"/>
            </w:rPr>
            <w:t>.</w:t>
          </w:r>
          <w:r w:rsidRPr="003913CB">
            <w:rPr>
              <w:rFonts w:cs="Times New Roman"/>
              <w:szCs w:val="24"/>
            </w:rPr>
            <w:t xml:space="preserve"> 1252 seeks to provide voters with additional information regarding the effect on their property tax bills should they approve a tax rate increase or approve bonds.  This bill is intended to provide clear information to voters so they can make an informed decision to approve the ballot measure or not.</w:t>
          </w:r>
        </w:p>
      </w:sdtContent>
    </w:sdt>
    <w:p w:rsidR="003913CB" w:rsidRDefault="003913C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1252 </w:t>
      </w:r>
      <w:bookmarkStart w:id="1" w:name="AmendsCurrentLaw"/>
      <w:bookmarkEnd w:id="1"/>
      <w:r>
        <w:rPr>
          <w:rFonts w:cs="Times New Roman"/>
          <w:szCs w:val="24"/>
        </w:rPr>
        <w:t>amends current law relating to the text of ballot propositions that increase taxes.</w:t>
      </w:r>
    </w:p>
    <w:p w:rsidR="003913CB" w:rsidRPr="00934A68" w:rsidRDefault="003913CB" w:rsidP="000F1DF9">
      <w:pPr>
        <w:spacing w:after="0" w:line="240" w:lineRule="auto"/>
        <w:jc w:val="both"/>
        <w:rPr>
          <w:rFonts w:eastAsia="Times New Roman" w:cs="Times New Roman"/>
          <w:szCs w:val="24"/>
        </w:rPr>
      </w:pPr>
    </w:p>
    <w:p w:rsidR="003913CB" w:rsidRPr="005C2A78" w:rsidRDefault="003913C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5369000ED2648C086CD34EFEFB0D4FC"/>
          </w:placeholder>
        </w:sdtPr>
        <w:sdtContent>
          <w:r>
            <w:rPr>
              <w:rFonts w:eastAsia="Times New Roman" w:cs="Times New Roman"/>
              <w:b/>
              <w:szCs w:val="24"/>
              <w:u w:val="single"/>
            </w:rPr>
            <w:t>RULEMAKING AUTHORITY</w:t>
          </w:r>
        </w:sdtContent>
      </w:sdt>
    </w:p>
    <w:p w:rsidR="003913CB" w:rsidRPr="006529C4" w:rsidRDefault="003913CB" w:rsidP="00774EC7">
      <w:pPr>
        <w:spacing w:after="0" w:line="240" w:lineRule="auto"/>
        <w:jc w:val="both"/>
        <w:rPr>
          <w:rFonts w:cs="Times New Roman"/>
          <w:szCs w:val="24"/>
        </w:rPr>
      </w:pPr>
    </w:p>
    <w:p w:rsidR="003913CB" w:rsidRPr="006529C4" w:rsidRDefault="003913C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913CB" w:rsidRPr="006529C4" w:rsidRDefault="003913CB" w:rsidP="00C66B87">
      <w:pPr>
        <w:spacing w:after="0" w:line="240" w:lineRule="auto"/>
        <w:jc w:val="both"/>
        <w:rPr>
          <w:rFonts w:cs="Times New Roman"/>
          <w:szCs w:val="24"/>
        </w:rPr>
      </w:pPr>
    </w:p>
    <w:p w:rsidR="003913CB" w:rsidRPr="005C2A78" w:rsidRDefault="003913CB" w:rsidP="00C66B8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051EAE9A3254944B84984E24270E5F5"/>
          </w:placeholder>
        </w:sdtPr>
        <w:sdtContent>
          <w:r>
            <w:rPr>
              <w:rFonts w:eastAsia="Times New Roman" w:cs="Times New Roman"/>
              <w:b/>
              <w:szCs w:val="24"/>
              <w:u w:val="single"/>
            </w:rPr>
            <w:t>SECTION BY SECTION ANALYSIS</w:t>
          </w:r>
        </w:sdtContent>
      </w:sdt>
    </w:p>
    <w:p w:rsidR="003913CB" w:rsidRPr="005C2A78" w:rsidRDefault="003913CB" w:rsidP="00C66B87">
      <w:pPr>
        <w:spacing w:after="0" w:line="240" w:lineRule="auto"/>
        <w:jc w:val="both"/>
        <w:rPr>
          <w:rFonts w:eastAsia="Times New Roman" w:cs="Times New Roman"/>
          <w:szCs w:val="24"/>
        </w:rPr>
      </w:pPr>
    </w:p>
    <w:p w:rsidR="003913CB" w:rsidRDefault="003913CB" w:rsidP="00C66B8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52.072(e), Election Code, as follows:</w:t>
      </w:r>
    </w:p>
    <w:p w:rsidR="003913CB" w:rsidRDefault="003913CB" w:rsidP="00C66B87">
      <w:pPr>
        <w:spacing w:after="0" w:line="240" w:lineRule="auto"/>
        <w:jc w:val="both"/>
        <w:rPr>
          <w:rFonts w:eastAsia="Times New Roman" w:cs="Times New Roman"/>
          <w:szCs w:val="24"/>
        </w:rPr>
      </w:pPr>
    </w:p>
    <w:p w:rsidR="003913CB" w:rsidRDefault="003913CB" w:rsidP="00C66B87">
      <w:pPr>
        <w:spacing w:after="0" w:line="240" w:lineRule="auto"/>
        <w:ind w:left="720"/>
        <w:jc w:val="both"/>
        <w:rPr>
          <w:rFonts w:eastAsia="Times New Roman" w:cs="Times New Roman"/>
          <w:szCs w:val="24"/>
        </w:rPr>
      </w:pPr>
      <w:r>
        <w:rPr>
          <w:rFonts w:eastAsia="Times New Roman" w:cs="Times New Roman"/>
          <w:szCs w:val="24"/>
        </w:rPr>
        <w:t>(e) Requires a proposition submitted to the voters for approval of the imposition, increase, or reduction of a tax, in addition to any other requirement imposed by law for a proposition, including a provision prescribing the proposition language, as applicable, to:</w:t>
      </w:r>
    </w:p>
    <w:p w:rsidR="003913CB" w:rsidRDefault="003913CB" w:rsidP="00C66B87">
      <w:pPr>
        <w:spacing w:after="0" w:line="240" w:lineRule="auto"/>
        <w:ind w:left="720"/>
        <w:jc w:val="both"/>
        <w:rPr>
          <w:rFonts w:eastAsia="Times New Roman" w:cs="Times New Roman"/>
          <w:szCs w:val="24"/>
        </w:rPr>
      </w:pPr>
    </w:p>
    <w:p w:rsidR="003913CB" w:rsidRDefault="003913CB" w:rsidP="00C66B87">
      <w:pPr>
        <w:spacing w:after="0" w:line="240" w:lineRule="auto"/>
        <w:ind w:left="1440"/>
        <w:jc w:val="both"/>
        <w:rPr>
          <w:rFonts w:eastAsia="Times New Roman" w:cs="Times New Roman"/>
          <w:szCs w:val="24"/>
        </w:rPr>
      </w:pPr>
      <w:r>
        <w:rPr>
          <w:rFonts w:eastAsia="Times New Roman" w:cs="Times New Roman"/>
          <w:szCs w:val="24"/>
        </w:rPr>
        <w:t>(1) with respect to a proposition that only seeks voter approval of the imposition or increase of a tax:</w:t>
      </w:r>
    </w:p>
    <w:p w:rsidR="003913CB" w:rsidRDefault="003913CB" w:rsidP="00C66B87">
      <w:pPr>
        <w:spacing w:after="0" w:line="240" w:lineRule="auto"/>
        <w:ind w:left="1440"/>
        <w:jc w:val="both"/>
        <w:rPr>
          <w:rFonts w:eastAsia="Times New Roman" w:cs="Times New Roman"/>
          <w:szCs w:val="24"/>
        </w:rPr>
      </w:pPr>
    </w:p>
    <w:p w:rsidR="003913CB" w:rsidRDefault="003913CB" w:rsidP="00C66B87">
      <w:pPr>
        <w:spacing w:after="0" w:line="240" w:lineRule="auto"/>
        <w:ind w:left="2160"/>
        <w:jc w:val="both"/>
        <w:rPr>
          <w:rFonts w:eastAsia="Times New Roman" w:cs="Times New Roman"/>
          <w:szCs w:val="24"/>
        </w:rPr>
      </w:pPr>
      <w:r>
        <w:rPr>
          <w:rFonts w:eastAsia="Times New Roman" w:cs="Times New Roman"/>
          <w:szCs w:val="24"/>
        </w:rPr>
        <w:t>(A) state, rather than specifically state, the amount of or maximum tax rate of the tax or tax increases for which the approval is sought; and</w:t>
      </w:r>
    </w:p>
    <w:p w:rsidR="003913CB" w:rsidRDefault="003913CB" w:rsidP="00C66B87">
      <w:pPr>
        <w:spacing w:after="0" w:line="240" w:lineRule="auto"/>
        <w:ind w:left="2160"/>
        <w:jc w:val="both"/>
        <w:rPr>
          <w:rFonts w:eastAsia="Times New Roman" w:cs="Times New Roman"/>
          <w:szCs w:val="24"/>
        </w:rPr>
      </w:pPr>
    </w:p>
    <w:p w:rsidR="003913CB" w:rsidRDefault="003913CB" w:rsidP="00C66B87">
      <w:pPr>
        <w:spacing w:after="0" w:line="240" w:lineRule="auto"/>
        <w:ind w:left="2160"/>
        <w:jc w:val="both"/>
        <w:rPr>
          <w:rFonts w:eastAsia="Times New Roman" w:cs="Times New Roman"/>
          <w:szCs w:val="24"/>
        </w:rPr>
      </w:pPr>
      <w:r>
        <w:rPr>
          <w:rFonts w:eastAsia="Times New Roman" w:cs="Times New Roman"/>
          <w:szCs w:val="24"/>
        </w:rPr>
        <w:t>(B) include the statement "THIS IS A TAX INCREASE"; or</w:t>
      </w:r>
    </w:p>
    <w:p w:rsidR="003913CB" w:rsidRDefault="003913CB" w:rsidP="00C66B87">
      <w:pPr>
        <w:spacing w:after="0" w:line="240" w:lineRule="auto"/>
        <w:ind w:left="2160"/>
        <w:jc w:val="both"/>
        <w:rPr>
          <w:rFonts w:eastAsia="Times New Roman" w:cs="Times New Roman"/>
          <w:szCs w:val="24"/>
        </w:rPr>
      </w:pPr>
    </w:p>
    <w:p w:rsidR="003913CB" w:rsidRPr="005C2A78" w:rsidRDefault="003913CB" w:rsidP="00C66B87">
      <w:pPr>
        <w:spacing w:after="0" w:line="240" w:lineRule="auto"/>
        <w:ind w:left="1440"/>
        <w:jc w:val="both"/>
        <w:rPr>
          <w:rFonts w:eastAsia="Times New Roman" w:cs="Times New Roman"/>
          <w:szCs w:val="24"/>
        </w:rPr>
      </w:pPr>
      <w:r>
        <w:rPr>
          <w:rFonts w:eastAsia="Times New Roman" w:cs="Times New Roman"/>
          <w:szCs w:val="24"/>
        </w:rPr>
        <w:t>(2) with respect to a proposition that only seeks voter approval of the reduction of a tax, state, rather than specifically state, the amount of tax rate reduction or the tax rate for which approval is sought.</w:t>
      </w:r>
    </w:p>
    <w:p w:rsidR="003913CB" w:rsidRPr="005C2A78" w:rsidRDefault="003913CB" w:rsidP="00C66B87">
      <w:pPr>
        <w:spacing w:after="0" w:line="240" w:lineRule="auto"/>
        <w:jc w:val="both"/>
        <w:rPr>
          <w:rFonts w:eastAsia="Times New Roman" w:cs="Times New Roman"/>
          <w:szCs w:val="24"/>
        </w:rPr>
      </w:pPr>
    </w:p>
    <w:p w:rsidR="003913CB" w:rsidRPr="005C2A78" w:rsidRDefault="003913CB" w:rsidP="00C66B8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3913CB" w:rsidRPr="005C2A78" w:rsidRDefault="003913CB" w:rsidP="00C66B87">
      <w:pPr>
        <w:spacing w:after="0" w:line="240" w:lineRule="auto"/>
        <w:jc w:val="both"/>
        <w:rPr>
          <w:rFonts w:eastAsia="Times New Roman" w:cs="Times New Roman"/>
          <w:szCs w:val="24"/>
        </w:rPr>
      </w:pPr>
    </w:p>
    <w:p w:rsidR="003913CB" w:rsidRPr="00C8671F" w:rsidRDefault="003913CB" w:rsidP="00C66B8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3913C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079F" w:rsidRDefault="00E8079F" w:rsidP="000F1DF9">
      <w:pPr>
        <w:spacing w:after="0" w:line="240" w:lineRule="auto"/>
      </w:pPr>
      <w:r>
        <w:separator/>
      </w:r>
    </w:p>
  </w:endnote>
  <w:endnote w:type="continuationSeparator" w:id="0">
    <w:p w:rsidR="00E8079F" w:rsidRDefault="00E8079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8079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913CB">
                <w:rPr>
                  <w:sz w:val="20"/>
                  <w:szCs w:val="20"/>
                </w:rPr>
                <w:t>AJM, 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913CB">
                <w:rPr>
                  <w:sz w:val="20"/>
                  <w:szCs w:val="20"/>
                </w:rPr>
                <w:t>S.B. 1252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913C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8079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079F" w:rsidRDefault="00E8079F" w:rsidP="000F1DF9">
      <w:pPr>
        <w:spacing w:after="0" w:line="240" w:lineRule="auto"/>
      </w:pPr>
      <w:r>
        <w:separator/>
      </w:r>
    </w:p>
  </w:footnote>
  <w:footnote w:type="continuationSeparator" w:id="0">
    <w:p w:rsidR="00E8079F" w:rsidRDefault="00E8079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13CB"/>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079F"/>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66DD2"/>
  <w15:docId w15:val="{F1055F9B-B8D3-4215-BAAD-2805365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913C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DEAF74016C248528A0E1C48DED336F4"/>
        <w:category>
          <w:name w:val="General"/>
          <w:gallery w:val="placeholder"/>
        </w:category>
        <w:types>
          <w:type w:val="bbPlcHdr"/>
        </w:types>
        <w:behaviors>
          <w:behavior w:val="content"/>
        </w:behaviors>
        <w:guid w:val="{E0AD1AE6-00C0-4161-A4B6-B05DF1D19544}"/>
      </w:docPartPr>
      <w:docPartBody>
        <w:p w:rsidR="00000000" w:rsidRDefault="00144A8B"/>
      </w:docPartBody>
    </w:docPart>
    <w:docPart>
      <w:docPartPr>
        <w:name w:val="B1668D27A2F043848994BA8D6D3483BC"/>
        <w:category>
          <w:name w:val="General"/>
          <w:gallery w:val="placeholder"/>
        </w:category>
        <w:types>
          <w:type w:val="bbPlcHdr"/>
        </w:types>
        <w:behaviors>
          <w:behavior w:val="content"/>
        </w:behaviors>
        <w:guid w:val="{320CFDC8-02B4-43C1-B2C2-8A682D2171AD}"/>
      </w:docPartPr>
      <w:docPartBody>
        <w:p w:rsidR="00000000" w:rsidRDefault="00144A8B"/>
      </w:docPartBody>
    </w:docPart>
    <w:docPart>
      <w:docPartPr>
        <w:name w:val="C478C1BEEC7C42EDA43A315F5A8E9046"/>
        <w:category>
          <w:name w:val="General"/>
          <w:gallery w:val="placeholder"/>
        </w:category>
        <w:types>
          <w:type w:val="bbPlcHdr"/>
        </w:types>
        <w:behaviors>
          <w:behavior w:val="content"/>
        </w:behaviors>
        <w:guid w:val="{618198D9-107F-4320-BAAB-3FEDB241C1D5}"/>
      </w:docPartPr>
      <w:docPartBody>
        <w:p w:rsidR="00000000" w:rsidRDefault="00144A8B"/>
      </w:docPartBody>
    </w:docPart>
    <w:docPart>
      <w:docPartPr>
        <w:name w:val="683A32896F9D4CE9A50CA957B3B04678"/>
        <w:category>
          <w:name w:val="General"/>
          <w:gallery w:val="placeholder"/>
        </w:category>
        <w:types>
          <w:type w:val="bbPlcHdr"/>
        </w:types>
        <w:behaviors>
          <w:behavior w:val="content"/>
        </w:behaviors>
        <w:guid w:val="{3B14AD7D-453A-4594-B431-B70C691D522D}"/>
      </w:docPartPr>
      <w:docPartBody>
        <w:p w:rsidR="00000000" w:rsidRDefault="00144A8B"/>
      </w:docPartBody>
    </w:docPart>
    <w:docPart>
      <w:docPartPr>
        <w:name w:val="709CACC4066E49379ED59BA2B0350396"/>
        <w:category>
          <w:name w:val="General"/>
          <w:gallery w:val="placeholder"/>
        </w:category>
        <w:types>
          <w:type w:val="bbPlcHdr"/>
        </w:types>
        <w:behaviors>
          <w:behavior w:val="content"/>
        </w:behaviors>
        <w:guid w:val="{3993A694-E2B8-41BA-8413-B667C09B3581}"/>
      </w:docPartPr>
      <w:docPartBody>
        <w:p w:rsidR="00000000" w:rsidRDefault="00144A8B"/>
      </w:docPartBody>
    </w:docPart>
    <w:docPart>
      <w:docPartPr>
        <w:name w:val="49FF461A2A1241E7962F7D7E99477099"/>
        <w:category>
          <w:name w:val="General"/>
          <w:gallery w:val="placeholder"/>
        </w:category>
        <w:types>
          <w:type w:val="bbPlcHdr"/>
        </w:types>
        <w:behaviors>
          <w:behavior w:val="content"/>
        </w:behaviors>
        <w:guid w:val="{185B6063-02BE-49F6-A86E-31DB727BC055}"/>
      </w:docPartPr>
      <w:docPartBody>
        <w:p w:rsidR="00000000" w:rsidRDefault="00144A8B"/>
      </w:docPartBody>
    </w:docPart>
    <w:docPart>
      <w:docPartPr>
        <w:name w:val="EE9731D098E14337BD46094B6C85F4E3"/>
        <w:category>
          <w:name w:val="General"/>
          <w:gallery w:val="placeholder"/>
        </w:category>
        <w:types>
          <w:type w:val="bbPlcHdr"/>
        </w:types>
        <w:behaviors>
          <w:behavior w:val="content"/>
        </w:behaviors>
        <w:guid w:val="{7C5DC0D3-7CD5-4CF9-A257-5AC526159659}"/>
      </w:docPartPr>
      <w:docPartBody>
        <w:p w:rsidR="00000000" w:rsidRDefault="00144A8B"/>
      </w:docPartBody>
    </w:docPart>
    <w:docPart>
      <w:docPartPr>
        <w:name w:val="7604A1F84A0942199BC9830AC2CECCF5"/>
        <w:category>
          <w:name w:val="General"/>
          <w:gallery w:val="placeholder"/>
        </w:category>
        <w:types>
          <w:type w:val="bbPlcHdr"/>
        </w:types>
        <w:behaviors>
          <w:behavior w:val="content"/>
        </w:behaviors>
        <w:guid w:val="{75318B89-3CEA-459B-8680-D3710B5FE854}"/>
      </w:docPartPr>
      <w:docPartBody>
        <w:p w:rsidR="00000000" w:rsidRDefault="00144A8B"/>
      </w:docPartBody>
    </w:docPart>
    <w:docPart>
      <w:docPartPr>
        <w:name w:val="343D4EC3F7B440989C0A54829D382B90"/>
        <w:category>
          <w:name w:val="General"/>
          <w:gallery w:val="placeholder"/>
        </w:category>
        <w:types>
          <w:type w:val="bbPlcHdr"/>
        </w:types>
        <w:behaviors>
          <w:behavior w:val="content"/>
        </w:behaviors>
        <w:guid w:val="{9B351807-DBDC-4132-B182-4B34D4888EBD}"/>
      </w:docPartPr>
      <w:docPartBody>
        <w:p w:rsidR="00000000" w:rsidRDefault="00144A8B"/>
      </w:docPartBody>
    </w:docPart>
    <w:docPart>
      <w:docPartPr>
        <w:name w:val="A3586F238B8D44EB8ABCDD941C396B8B"/>
        <w:category>
          <w:name w:val="General"/>
          <w:gallery w:val="placeholder"/>
        </w:category>
        <w:types>
          <w:type w:val="bbPlcHdr"/>
        </w:types>
        <w:behaviors>
          <w:behavior w:val="content"/>
        </w:behaviors>
        <w:guid w:val="{2BB6F1F1-0405-41B9-81AD-76594879B331}"/>
      </w:docPartPr>
      <w:docPartBody>
        <w:p w:rsidR="00000000" w:rsidRDefault="00F5651A" w:rsidP="00F5651A">
          <w:pPr>
            <w:pStyle w:val="A3586F238B8D44EB8ABCDD941C396B8B"/>
          </w:pPr>
          <w:r w:rsidRPr="00A30DD1">
            <w:rPr>
              <w:rStyle w:val="PlaceholderText"/>
            </w:rPr>
            <w:t>Click here to enter a date.</w:t>
          </w:r>
        </w:p>
      </w:docPartBody>
    </w:docPart>
    <w:docPart>
      <w:docPartPr>
        <w:name w:val="EE0E7C4687874839A7EEF979B8E289D9"/>
        <w:category>
          <w:name w:val="General"/>
          <w:gallery w:val="placeholder"/>
        </w:category>
        <w:types>
          <w:type w:val="bbPlcHdr"/>
        </w:types>
        <w:behaviors>
          <w:behavior w:val="content"/>
        </w:behaviors>
        <w:guid w:val="{3B78C68A-B014-4773-8CDE-008689802DF6}"/>
      </w:docPartPr>
      <w:docPartBody>
        <w:p w:rsidR="00000000" w:rsidRDefault="00144A8B"/>
      </w:docPartBody>
    </w:docPart>
    <w:docPart>
      <w:docPartPr>
        <w:name w:val="E28ED9B22D904362B545D7A14CA3F962"/>
        <w:category>
          <w:name w:val="General"/>
          <w:gallery w:val="placeholder"/>
        </w:category>
        <w:types>
          <w:type w:val="bbPlcHdr"/>
        </w:types>
        <w:behaviors>
          <w:behavior w:val="content"/>
        </w:behaviors>
        <w:guid w:val="{590C672C-E1C9-46D6-B3C8-279A4D7846BC}"/>
      </w:docPartPr>
      <w:docPartBody>
        <w:p w:rsidR="00000000" w:rsidRDefault="00144A8B"/>
      </w:docPartBody>
    </w:docPart>
    <w:docPart>
      <w:docPartPr>
        <w:name w:val="C5A7959FD16145C3A25AF085DED27CBE"/>
        <w:category>
          <w:name w:val="General"/>
          <w:gallery w:val="placeholder"/>
        </w:category>
        <w:types>
          <w:type w:val="bbPlcHdr"/>
        </w:types>
        <w:behaviors>
          <w:behavior w:val="content"/>
        </w:behaviors>
        <w:guid w:val="{42C41B43-7600-4AA6-B193-E95EA5BF10B5}"/>
      </w:docPartPr>
      <w:docPartBody>
        <w:p w:rsidR="00000000" w:rsidRDefault="00F5651A" w:rsidP="00F5651A">
          <w:pPr>
            <w:pStyle w:val="C5A7959FD16145C3A25AF085DED27CBE"/>
          </w:pPr>
          <w:r>
            <w:rPr>
              <w:rFonts w:eastAsia="Times New Roman" w:cs="Times New Roman"/>
              <w:bCs/>
              <w:szCs w:val="24"/>
            </w:rPr>
            <w:t xml:space="preserve"> </w:t>
          </w:r>
        </w:p>
      </w:docPartBody>
    </w:docPart>
    <w:docPart>
      <w:docPartPr>
        <w:name w:val="95369000ED2648C086CD34EFEFB0D4FC"/>
        <w:category>
          <w:name w:val="General"/>
          <w:gallery w:val="placeholder"/>
        </w:category>
        <w:types>
          <w:type w:val="bbPlcHdr"/>
        </w:types>
        <w:behaviors>
          <w:behavior w:val="content"/>
        </w:behaviors>
        <w:guid w:val="{184C813F-EB6C-4E77-B5A8-DA049DDBF91D}"/>
      </w:docPartPr>
      <w:docPartBody>
        <w:p w:rsidR="00000000" w:rsidRDefault="00144A8B"/>
      </w:docPartBody>
    </w:docPart>
    <w:docPart>
      <w:docPartPr>
        <w:name w:val="9051EAE9A3254944B84984E24270E5F5"/>
        <w:category>
          <w:name w:val="General"/>
          <w:gallery w:val="placeholder"/>
        </w:category>
        <w:types>
          <w:type w:val="bbPlcHdr"/>
        </w:types>
        <w:behaviors>
          <w:behavior w:val="content"/>
        </w:behaviors>
        <w:guid w:val="{AA304A74-6292-48FD-BCA0-5BBD99EE9F5F}"/>
      </w:docPartPr>
      <w:docPartBody>
        <w:p w:rsidR="00000000" w:rsidRDefault="00144A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44A8B"/>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5651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51A"/>
    <w:rPr>
      <w:color w:val="808080"/>
    </w:rPr>
  </w:style>
  <w:style w:type="paragraph" w:customStyle="1" w:styleId="A3586F238B8D44EB8ABCDD941C396B8B">
    <w:name w:val="A3586F238B8D44EB8ABCDD941C396B8B"/>
    <w:rsid w:val="00F5651A"/>
    <w:pPr>
      <w:spacing w:after="160" w:line="259" w:lineRule="auto"/>
    </w:pPr>
  </w:style>
  <w:style w:type="paragraph" w:customStyle="1" w:styleId="C5A7959FD16145C3A25AF085DED27CBE">
    <w:name w:val="C5A7959FD16145C3A25AF085DED27CBE"/>
    <w:rsid w:val="00F5651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364</Words>
  <Characters>2081</Characters>
  <Application>Microsoft Office Word</Application>
  <DocSecurity>0</DocSecurity>
  <Lines>17</Lines>
  <Paragraphs>4</Paragraphs>
  <ScaleCrop>false</ScaleCrop>
  <Company>Texas Legislative Council</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2023-04-10T21:02:00Z</dcterms:modified>
</cp:coreProperties>
</file>

<file path=docProps/custom.xml><?xml version="1.0" encoding="utf-8"?>
<op:Properties xmlns:vt="http://schemas.openxmlformats.org/officeDocument/2006/docPropsVTypes" xmlns:op="http://schemas.openxmlformats.org/officeDocument/2006/custom-properties"/>
</file>