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7B2FC6" w14:paraId="7D339801" w14:textId="77777777" w:rsidTr="00345119">
        <w:tc>
          <w:tcPr>
            <w:tcW w:w="9576" w:type="dxa"/>
            <w:noWrap/>
          </w:tcPr>
          <w:p w14:paraId="62554B38" w14:textId="77777777" w:rsidR="008423E4" w:rsidRPr="0022177D" w:rsidRDefault="00034F6F" w:rsidP="00814F65">
            <w:pPr>
              <w:pStyle w:val="Heading1"/>
            </w:pPr>
            <w:r w:rsidRPr="00631897">
              <w:t>BILL ANALYSIS</w:t>
            </w:r>
          </w:p>
        </w:tc>
      </w:tr>
    </w:tbl>
    <w:p w14:paraId="3F5B62E9" w14:textId="77777777" w:rsidR="008423E4" w:rsidRPr="0022177D" w:rsidRDefault="008423E4" w:rsidP="00814F65">
      <w:pPr>
        <w:jc w:val="center"/>
      </w:pPr>
    </w:p>
    <w:p w14:paraId="2FEE6AEC" w14:textId="77777777" w:rsidR="008423E4" w:rsidRPr="00B31F0E" w:rsidRDefault="008423E4" w:rsidP="00814F65"/>
    <w:p w14:paraId="6888B740" w14:textId="77777777" w:rsidR="008423E4" w:rsidRPr="00742794" w:rsidRDefault="008423E4" w:rsidP="00814F65">
      <w:pPr>
        <w:tabs>
          <w:tab w:val="right" w:pos="9360"/>
        </w:tabs>
      </w:pPr>
    </w:p>
    <w:tbl>
      <w:tblPr>
        <w:tblW w:w="0" w:type="auto"/>
        <w:tblLayout w:type="fixed"/>
        <w:tblLook w:val="01E0" w:firstRow="1" w:lastRow="1" w:firstColumn="1" w:lastColumn="1" w:noHBand="0" w:noVBand="0"/>
      </w:tblPr>
      <w:tblGrid>
        <w:gridCol w:w="9576"/>
      </w:tblGrid>
      <w:tr w:rsidR="007B2FC6" w14:paraId="5355F5AE" w14:textId="77777777" w:rsidTr="00345119">
        <w:tc>
          <w:tcPr>
            <w:tcW w:w="9576" w:type="dxa"/>
          </w:tcPr>
          <w:p w14:paraId="5FEAF215" w14:textId="08283083" w:rsidR="008423E4" w:rsidRPr="00861995" w:rsidRDefault="00034F6F" w:rsidP="00814F65">
            <w:pPr>
              <w:jc w:val="right"/>
            </w:pPr>
            <w:r>
              <w:t>H.B. 2492</w:t>
            </w:r>
          </w:p>
        </w:tc>
      </w:tr>
      <w:tr w:rsidR="007B2FC6" w14:paraId="7103E045" w14:textId="77777777" w:rsidTr="00345119">
        <w:tc>
          <w:tcPr>
            <w:tcW w:w="9576" w:type="dxa"/>
          </w:tcPr>
          <w:p w14:paraId="23BEFD30" w14:textId="4936EBA8" w:rsidR="008423E4" w:rsidRPr="00861995" w:rsidRDefault="00034F6F" w:rsidP="00814F65">
            <w:pPr>
              <w:jc w:val="right"/>
            </w:pPr>
            <w:r>
              <w:t xml:space="preserve">By: </w:t>
            </w:r>
            <w:r w:rsidR="000D56AD">
              <w:t>Bowers</w:t>
            </w:r>
          </w:p>
        </w:tc>
      </w:tr>
      <w:tr w:rsidR="007B2FC6" w14:paraId="1DD052E4" w14:textId="77777777" w:rsidTr="00345119">
        <w:tc>
          <w:tcPr>
            <w:tcW w:w="9576" w:type="dxa"/>
          </w:tcPr>
          <w:p w14:paraId="3CBF9BFF" w14:textId="6B07EB8B" w:rsidR="008423E4" w:rsidRPr="00861995" w:rsidRDefault="00034F6F" w:rsidP="00814F65">
            <w:pPr>
              <w:jc w:val="right"/>
            </w:pPr>
            <w:r>
              <w:t>Criminal Jurisprudence</w:t>
            </w:r>
          </w:p>
        </w:tc>
      </w:tr>
      <w:tr w:rsidR="007B2FC6" w14:paraId="54BD1808" w14:textId="77777777" w:rsidTr="00345119">
        <w:tc>
          <w:tcPr>
            <w:tcW w:w="9576" w:type="dxa"/>
          </w:tcPr>
          <w:p w14:paraId="5C08B2B8" w14:textId="79E9AAA4" w:rsidR="008423E4" w:rsidRDefault="00034F6F" w:rsidP="00814F65">
            <w:pPr>
              <w:jc w:val="right"/>
            </w:pPr>
            <w:r>
              <w:t>Committee Report (Unamended)</w:t>
            </w:r>
          </w:p>
        </w:tc>
      </w:tr>
    </w:tbl>
    <w:p w14:paraId="754FC6EA" w14:textId="77777777" w:rsidR="008423E4" w:rsidRDefault="008423E4" w:rsidP="00814F65">
      <w:pPr>
        <w:tabs>
          <w:tab w:val="right" w:pos="9360"/>
        </w:tabs>
      </w:pPr>
    </w:p>
    <w:p w14:paraId="108F0150" w14:textId="77777777" w:rsidR="008423E4" w:rsidRDefault="008423E4" w:rsidP="00814F65"/>
    <w:p w14:paraId="593208BE" w14:textId="77777777" w:rsidR="008423E4" w:rsidRDefault="008423E4" w:rsidP="00814F65"/>
    <w:tbl>
      <w:tblPr>
        <w:tblW w:w="0" w:type="auto"/>
        <w:tblCellMar>
          <w:left w:w="115" w:type="dxa"/>
          <w:right w:w="115" w:type="dxa"/>
        </w:tblCellMar>
        <w:tblLook w:val="01E0" w:firstRow="1" w:lastRow="1" w:firstColumn="1" w:lastColumn="1" w:noHBand="0" w:noVBand="0"/>
      </w:tblPr>
      <w:tblGrid>
        <w:gridCol w:w="9360"/>
      </w:tblGrid>
      <w:tr w:rsidR="007B2FC6" w14:paraId="452585A4" w14:textId="77777777" w:rsidTr="00345119">
        <w:tc>
          <w:tcPr>
            <w:tcW w:w="9576" w:type="dxa"/>
          </w:tcPr>
          <w:p w14:paraId="6F864114" w14:textId="77777777" w:rsidR="008423E4" w:rsidRPr="00A8133F" w:rsidRDefault="00034F6F" w:rsidP="00814F65">
            <w:pPr>
              <w:rPr>
                <w:b/>
              </w:rPr>
            </w:pPr>
            <w:r w:rsidRPr="009C1E9A">
              <w:rPr>
                <w:b/>
                <w:u w:val="single"/>
              </w:rPr>
              <w:t>BACKGROUND AND PURPOSE</w:t>
            </w:r>
            <w:r>
              <w:rPr>
                <w:b/>
              </w:rPr>
              <w:t xml:space="preserve"> </w:t>
            </w:r>
          </w:p>
          <w:p w14:paraId="0C7B973A" w14:textId="77777777" w:rsidR="008423E4" w:rsidRDefault="008423E4" w:rsidP="00814F65"/>
          <w:p w14:paraId="7C654264" w14:textId="7775AA7B" w:rsidR="008423E4" w:rsidRDefault="00034F6F" w:rsidP="00814F65">
            <w:pPr>
              <w:pStyle w:val="Header"/>
              <w:jc w:val="both"/>
            </w:pPr>
            <w:r>
              <w:t xml:space="preserve">Under current </w:t>
            </w:r>
            <w:r w:rsidR="0076492F">
              <w:t>state</w:t>
            </w:r>
            <w:r>
              <w:t xml:space="preserve"> law</w:t>
            </w:r>
            <w:r>
              <w:rPr>
                <w:rStyle w:val="CommentReference"/>
              </w:rPr>
              <w:t>,</w:t>
            </w:r>
            <w:r>
              <w:t xml:space="preserve"> the head of an arresting agency has discretionary authority to hold a person arrested for family violence for up to four hours after bond has been posted if there is probable cause to believe the violence will continue upon immediate release. The bill author has informed the committee that despite this protective provision, implementation varies across jurisdictions, potentially leaving victims vulnerable during the critical period immediately following an alleged abuser's release</w:t>
            </w:r>
            <w:r w:rsidR="00AF3FC2">
              <w:t>,</w:t>
            </w:r>
            <w:r>
              <w:t xml:space="preserve"> with statistics demonstr</w:t>
            </w:r>
            <w:r>
              <w:t xml:space="preserve">ating that the time immediately following an arrest is often the most dangerous for victims of family violence. H.B. 2492 </w:t>
            </w:r>
            <w:r w:rsidR="00AF3FC2">
              <w:t xml:space="preserve">seeks to </w:t>
            </w:r>
            <w:r>
              <w:t xml:space="preserve">strengthen protections for family violence victims </w:t>
            </w:r>
            <w:r w:rsidR="00F32332">
              <w:t>and create a consistent cooling-off period statewide</w:t>
            </w:r>
            <w:r w:rsidR="00AF3FC2">
              <w:t xml:space="preserve"> that </w:t>
            </w:r>
            <w:r w:rsidR="00F32332">
              <w:t>ensur</w:t>
            </w:r>
            <w:r w:rsidR="00AF3FC2">
              <w:t>es</w:t>
            </w:r>
            <w:r w:rsidR="00F32332">
              <w:t xml:space="preserve"> victims have time to implement safety plans </w:t>
            </w:r>
            <w:r>
              <w:t>by changing the current discretionary authority to a mandatory requirement that law enforcement hold individuals arrested for family violence for four hours after bond is posted when there is probable cause to believe vi</w:t>
            </w:r>
            <w:r>
              <w:t>olence will continue.</w:t>
            </w:r>
          </w:p>
          <w:p w14:paraId="53B0EA9E" w14:textId="77777777" w:rsidR="008423E4" w:rsidRPr="00E26B13" w:rsidRDefault="008423E4" w:rsidP="00814F65">
            <w:pPr>
              <w:rPr>
                <w:b/>
              </w:rPr>
            </w:pPr>
          </w:p>
        </w:tc>
      </w:tr>
      <w:tr w:rsidR="007B2FC6" w14:paraId="232E42F8" w14:textId="77777777" w:rsidTr="00345119">
        <w:tc>
          <w:tcPr>
            <w:tcW w:w="9576" w:type="dxa"/>
          </w:tcPr>
          <w:p w14:paraId="4B84C10A" w14:textId="77777777" w:rsidR="0017725B" w:rsidRDefault="00034F6F" w:rsidP="00814F65">
            <w:pPr>
              <w:rPr>
                <w:b/>
                <w:u w:val="single"/>
              </w:rPr>
            </w:pPr>
            <w:r>
              <w:rPr>
                <w:b/>
                <w:u w:val="single"/>
              </w:rPr>
              <w:t>CRIMINAL JUSTICE IMPACT</w:t>
            </w:r>
          </w:p>
          <w:p w14:paraId="3EEE7C04" w14:textId="77777777" w:rsidR="0017725B" w:rsidRDefault="0017725B" w:rsidP="00814F65">
            <w:pPr>
              <w:rPr>
                <w:b/>
                <w:u w:val="single"/>
              </w:rPr>
            </w:pPr>
          </w:p>
          <w:p w14:paraId="446795A2" w14:textId="54E4473C" w:rsidR="00A6336A" w:rsidRPr="00A6336A" w:rsidRDefault="00034F6F" w:rsidP="00814F65">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6E2882C9" w14:textId="77777777" w:rsidR="0017725B" w:rsidRPr="0017725B" w:rsidRDefault="0017725B" w:rsidP="00814F65">
            <w:pPr>
              <w:rPr>
                <w:b/>
                <w:u w:val="single"/>
              </w:rPr>
            </w:pPr>
          </w:p>
        </w:tc>
      </w:tr>
      <w:tr w:rsidR="007B2FC6" w14:paraId="25295A3F" w14:textId="77777777" w:rsidTr="00345119">
        <w:tc>
          <w:tcPr>
            <w:tcW w:w="9576" w:type="dxa"/>
          </w:tcPr>
          <w:p w14:paraId="40CBF7F0" w14:textId="77777777" w:rsidR="008423E4" w:rsidRPr="00A8133F" w:rsidRDefault="00034F6F" w:rsidP="00814F65">
            <w:pPr>
              <w:rPr>
                <w:b/>
              </w:rPr>
            </w:pPr>
            <w:r w:rsidRPr="009C1E9A">
              <w:rPr>
                <w:b/>
                <w:u w:val="single"/>
              </w:rPr>
              <w:t>RULEMAKING AUTHORITY</w:t>
            </w:r>
            <w:r>
              <w:rPr>
                <w:b/>
              </w:rPr>
              <w:t xml:space="preserve"> </w:t>
            </w:r>
          </w:p>
          <w:p w14:paraId="6BF395D7" w14:textId="77777777" w:rsidR="008423E4" w:rsidRDefault="008423E4" w:rsidP="00814F65"/>
          <w:p w14:paraId="2E223D1A" w14:textId="728ED2DA" w:rsidR="00A6336A" w:rsidRDefault="00034F6F" w:rsidP="00814F65">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70AFD91E" w14:textId="77777777" w:rsidR="008423E4" w:rsidRPr="00E21FDC" w:rsidRDefault="008423E4" w:rsidP="00814F65">
            <w:pPr>
              <w:rPr>
                <w:b/>
              </w:rPr>
            </w:pPr>
          </w:p>
        </w:tc>
      </w:tr>
      <w:tr w:rsidR="007B2FC6" w14:paraId="19702EC6" w14:textId="77777777" w:rsidTr="00345119">
        <w:tc>
          <w:tcPr>
            <w:tcW w:w="9576" w:type="dxa"/>
          </w:tcPr>
          <w:p w14:paraId="3E77F096" w14:textId="77777777" w:rsidR="008423E4" w:rsidRPr="00A8133F" w:rsidRDefault="00034F6F" w:rsidP="00814F65">
            <w:pPr>
              <w:rPr>
                <w:b/>
              </w:rPr>
            </w:pPr>
            <w:r w:rsidRPr="009C1E9A">
              <w:rPr>
                <w:b/>
                <w:u w:val="single"/>
              </w:rPr>
              <w:t>ANALYSIS</w:t>
            </w:r>
            <w:r>
              <w:rPr>
                <w:b/>
              </w:rPr>
              <w:t xml:space="preserve"> </w:t>
            </w:r>
          </w:p>
          <w:p w14:paraId="1A559232" w14:textId="77777777" w:rsidR="008423E4" w:rsidRDefault="008423E4" w:rsidP="00814F65"/>
          <w:p w14:paraId="045A2D9C" w14:textId="693DC809" w:rsidR="000A45FC" w:rsidRDefault="00034F6F" w:rsidP="00814F65">
            <w:pPr>
              <w:pStyle w:val="Header"/>
              <w:jc w:val="both"/>
            </w:pPr>
            <w:r>
              <w:t xml:space="preserve">H.B. 2492 amends the </w:t>
            </w:r>
            <w:r w:rsidRPr="00606D5F">
              <w:t>Code of Criminal Procedure</w:t>
            </w:r>
            <w:r>
              <w:t xml:space="preserve"> to replace the </w:t>
            </w:r>
            <w:r w:rsidR="00346EF4">
              <w:t>authorization</w:t>
            </w:r>
            <w:r>
              <w:t xml:space="preserve"> </w:t>
            </w:r>
            <w:r w:rsidR="00346EF4">
              <w:t>for</w:t>
            </w:r>
            <w:r>
              <w:t xml:space="preserve"> </w:t>
            </w:r>
            <w:r w:rsidR="00FC5956">
              <w:t>the</w:t>
            </w:r>
            <w:r w:rsidRPr="000A45FC">
              <w:t xml:space="preserve"> head of </w:t>
            </w:r>
            <w:r>
              <w:t xml:space="preserve">an </w:t>
            </w:r>
            <w:r w:rsidRPr="000A45FC">
              <w:t xml:space="preserve">agency </w:t>
            </w:r>
            <w:r w:rsidR="00FC5956">
              <w:t xml:space="preserve">arresting or holding a person without a warrant in the prevention of family violence </w:t>
            </w:r>
            <w:r w:rsidR="00BF7BDB">
              <w:t xml:space="preserve">to hold </w:t>
            </w:r>
            <w:r w:rsidR="00FC5956">
              <w:t>the</w:t>
            </w:r>
            <w:r w:rsidR="00BF7BDB">
              <w:t xml:space="preserve"> person </w:t>
            </w:r>
            <w:r w:rsidR="00BF7BDB" w:rsidRPr="000A45FC">
              <w:t xml:space="preserve">for a </w:t>
            </w:r>
            <w:r w:rsidR="00FC5956">
              <w:t xml:space="preserve">maximum </w:t>
            </w:r>
            <w:r w:rsidR="002B3CF5">
              <w:t>four</w:t>
            </w:r>
            <w:r w:rsidR="00FC5956">
              <w:t xml:space="preserve">-hour </w:t>
            </w:r>
            <w:r w:rsidR="00BF7BDB" w:rsidRPr="000A45FC">
              <w:t>period after bond has been posted</w:t>
            </w:r>
            <w:r w:rsidR="00BF7BDB">
              <w:t xml:space="preserve"> </w:t>
            </w:r>
            <w:r w:rsidR="00FC5956">
              <w:t>if</w:t>
            </w:r>
            <w:r w:rsidRPr="000A45FC">
              <w:t xml:space="preserve"> there is probable cause to believe the violence will continue if the person is immediately released</w:t>
            </w:r>
            <w:r>
              <w:t xml:space="preserve"> with a requirement</w:t>
            </w:r>
            <w:r w:rsidR="00A6336A">
              <w:t xml:space="preserve"> </w:t>
            </w:r>
            <w:r w:rsidR="00FC5956">
              <w:t xml:space="preserve">for that agency head to </w:t>
            </w:r>
            <w:r w:rsidR="00A6336A">
              <w:t xml:space="preserve">hold </w:t>
            </w:r>
            <w:r w:rsidR="00BF7BDB">
              <w:t>such a</w:t>
            </w:r>
            <w:r w:rsidR="00A6336A">
              <w:t xml:space="preserve"> person</w:t>
            </w:r>
            <w:r w:rsidR="00FC5956">
              <w:t xml:space="preserve"> under those circumstances</w:t>
            </w:r>
            <w:r w:rsidR="00A6336A">
              <w:t xml:space="preserve"> for a period of four hours after bond has been posted.</w:t>
            </w:r>
          </w:p>
          <w:p w14:paraId="652BC574" w14:textId="77777777" w:rsidR="000A45FC" w:rsidRDefault="000A45FC" w:rsidP="00814F65">
            <w:pPr>
              <w:pStyle w:val="Header"/>
              <w:jc w:val="both"/>
            </w:pPr>
          </w:p>
          <w:p w14:paraId="5FD64AA0" w14:textId="6AEBFA56" w:rsidR="009C36CD" w:rsidRPr="009C36CD" w:rsidRDefault="00034F6F" w:rsidP="00814F65">
            <w:pPr>
              <w:pStyle w:val="Header"/>
              <w:tabs>
                <w:tab w:val="clear" w:pos="4320"/>
                <w:tab w:val="clear" w:pos="8640"/>
              </w:tabs>
              <w:jc w:val="both"/>
            </w:pPr>
            <w:r>
              <w:t xml:space="preserve">H.B. 2492 </w:t>
            </w:r>
            <w:r w:rsidRPr="00A6336A">
              <w:t xml:space="preserve">applies only to a person who is arrested on or after the </w:t>
            </w:r>
            <w:r>
              <w:t xml:space="preserve">bill's </w:t>
            </w:r>
            <w:r w:rsidRPr="00A6336A">
              <w:t>effective date. A person arrested before the</w:t>
            </w:r>
            <w:r>
              <w:t xml:space="preserve"> bill's</w:t>
            </w:r>
            <w:r w:rsidRPr="00A6336A">
              <w:t xml:space="preserve"> effective date is governed by the law in effect on the date the person was arrested, and the former law is continued in effect for that purpose</w:t>
            </w:r>
            <w:r w:rsidR="00775117">
              <w:t>.</w:t>
            </w:r>
          </w:p>
          <w:p w14:paraId="3AF9BA63" w14:textId="77777777" w:rsidR="008423E4" w:rsidRPr="00835628" w:rsidRDefault="008423E4" w:rsidP="00814F65">
            <w:pPr>
              <w:rPr>
                <w:b/>
              </w:rPr>
            </w:pPr>
          </w:p>
        </w:tc>
      </w:tr>
      <w:tr w:rsidR="007B2FC6" w14:paraId="7B70305E" w14:textId="77777777" w:rsidTr="00345119">
        <w:tc>
          <w:tcPr>
            <w:tcW w:w="9576" w:type="dxa"/>
          </w:tcPr>
          <w:p w14:paraId="7FBF2E5A" w14:textId="77777777" w:rsidR="008423E4" w:rsidRPr="00A8133F" w:rsidRDefault="00034F6F" w:rsidP="00814F65">
            <w:pPr>
              <w:rPr>
                <w:b/>
              </w:rPr>
            </w:pPr>
            <w:r w:rsidRPr="009C1E9A">
              <w:rPr>
                <w:b/>
                <w:u w:val="single"/>
              </w:rPr>
              <w:t>EFFECTIVE DATE</w:t>
            </w:r>
            <w:r>
              <w:rPr>
                <w:b/>
              </w:rPr>
              <w:t xml:space="preserve"> </w:t>
            </w:r>
          </w:p>
          <w:p w14:paraId="64623D63" w14:textId="77777777" w:rsidR="008423E4" w:rsidRDefault="008423E4" w:rsidP="00814F65"/>
          <w:p w14:paraId="27D9E133" w14:textId="30AF9CD5" w:rsidR="008423E4" w:rsidRPr="003624F2" w:rsidRDefault="00034F6F" w:rsidP="00814F65">
            <w:pPr>
              <w:pStyle w:val="Header"/>
              <w:tabs>
                <w:tab w:val="clear" w:pos="4320"/>
                <w:tab w:val="clear" w:pos="8640"/>
              </w:tabs>
              <w:jc w:val="both"/>
            </w:pPr>
            <w:r>
              <w:t>September 1, 2025.</w:t>
            </w:r>
          </w:p>
          <w:p w14:paraId="6CA11A05" w14:textId="77777777" w:rsidR="008423E4" w:rsidRPr="00233FDB" w:rsidRDefault="008423E4" w:rsidP="00814F65">
            <w:pPr>
              <w:rPr>
                <w:b/>
              </w:rPr>
            </w:pPr>
          </w:p>
        </w:tc>
      </w:tr>
    </w:tbl>
    <w:p w14:paraId="19FC7E69" w14:textId="77777777" w:rsidR="008423E4" w:rsidRPr="00BE0E75" w:rsidRDefault="008423E4" w:rsidP="00814F65">
      <w:pPr>
        <w:jc w:val="both"/>
        <w:rPr>
          <w:rFonts w:ascii="Arial" w:hAnsi="Arial"/>
          <w:sz w:val="16"/>
          <w:szCs w:val="16"/>
        </w:rPr>
      </w:pPr>
    </w:p>
    <w:p w14:paraId="068A4A28" w14:textId="77777777" w:rsidR="004108C3" w:rsidRPr="008423E4" w:rsidRDefault="004108C3" w:rsidP="00814F65"/>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C6BF7" w14:textId="77777777" w:rsidR="00034F6F" w:rsidRDefault="00034F6F">
      <w:r>
        <w:separator/>
      </w:r>
    </w:p>
  </w:endnote>
  <w:endnote w:type="continuationSeparator" w:id="0">
    <w:p w14:paraId="0B4B3B6A" w14:textId="77777777" w:rsidR="00034F6F" w:rsidRDefault="00034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FDF61" w14:textId="77777777" w:rsidR="00F32332" w:rsidRDefault="00F323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7B2FC6" w14:paraId="676696BC" w14:textId="77777777" w:rsidTr="009C1E9A">
      <w:trPr>
        <w:cantSplit/>
      </w:trPr>
      <w:tc>
        <w:tcPr>
          <w:tcW w:w="0" w:type="pct"/>
        </w:tcPr>
        <w:p w14:paraId="70A8B9CC" w14:textId="77777777" w:rsidR="00137D90" w:rsidRDefault="00137D90" w:rsidP="009C1E9A">
          <w:pPr>
            <w:pStyle w:val="Footer"/>
            <w:tabs>
              <w:tab w:val="clear" w:pos="8640"/>
              <w:tab w:val="right" w:pos="9360"/>
            </w:tabs>
          </w:pPr>
        </w:p>
      </w:tc>
      <w:tc>
        <w:tcPr>
          <w:tcW w:w="2395" w:type="pct"/>
        </w:tcPr>
        <w:p w14:paraId="13ECAAD8" w14:textId="77777777" w:rsidR="00137D90" w:rsidRDefault="00137D90" w:rsidP="009C1E9A">
          <w:pPr>
            <w:pStyle w:val="Footer"/>
            <w:tabs>
              <w:tab w:val="clear" w:pos="8640"/>
              <w:tab w:val="right" w:pos="9360"/>
            </w:tabs>
          </w:pPr>
        </w:p>
        <w:p w14:paraId="7962CAF3" w14:textId="77777777" w:rsidR="001A4310" w:rsidRDefault="001A4310" w:rsidP="009C1E9A">
          <w:pPr>
            <w:pStyle w:val="Footer"/>
            <w:tabs>
              <w:tab w:val="clear" w:pos="8640"/>
              <w:tab w:val="right" w:pos="9360"/>
            </w:tabs>
          </w:pPr>
        </w:p>
        <w:p w14:paraId="5E10CC1A" w14:textId="77777777" w:rsidR="00137D90" w:rsidRDefault="00137D90" w:rsidP="009C1E9A">
          <w:pPr>
            <w:pStyle w:val="Footer"/>
            <w:tabs>
              <w:tab w:val="clear" w:pos="8640"/>
              <w:tab w:val="right" w:pos="9360"/>
            </w:tabs>
          </w:pPr>
        </w:p>
      </w:tc>
      <w:tc>
        <w:tcPr>
          <w:tcW w:w="2453" w:type="pct"/>
        </w:tcPr>
        <w:p w14:paraId="4572FD27" w14:textId="77777777" w:rsidR="00137D90" w:rsidRDefault="00137D90" w:rsidP="009C1E9A">
          <w:pPr>
            <w:pStyle w:val="Footer"/>
            <w:tabs>
              <w:tab w:val="clear" w:pos="8640"/>
              <w:tab w:val="right" w:pos="9360"/>
            </w:tabs>
            <w:jc w:val="right"/>
          </w:pPr>
        </w:p>
      </w:tc>
    </w:tr>
    <w:tr w:rsidR="007B2FC6" w14:paraId="6AE6B54C" w14:textId="77777777" w:rsidTr="009C1E9A">
      <w:trPr>
        <w:cantSplit/>
      </w:trPr>
      <w:tc>
        <w:tcPr>
          <w:tcW w:w="0" w:type="pct"/>
        </w:tcPr>
        <w:p w14:paraId="65B194C5" w14:textId="77777777" w:rsidR="00EC379B" w:rsidRDefault="00EC379B" w:rsidP="009C1E9A">
          <w:pPr>
            <w:pStyle w:val="Footer"/>
            <w:tabs>
              <w:tab w:val="clear" w:pos="8640"/>
              <w:tab w:val="right" w:pos="9360"/>
            </w:tabs>
          </w:pPr>
        </w:p>
      </w:tc>
      <w:tc>
        <w:tcPr>
          <w:tcW w:w="2395" w:type="pct"/>
        </w:tcPr>
        <w:p w14:paraId="68A527AD" w14:textId="571878F0" w:rsidR="00EC379B" w:rsidRPr="009C1E9A" w:rsidRDefault="00034F6F" w:rsidP="009C1E9A">
          <w:pPr>
            <w:pStyle w:val="Footer"/>
            <w:tabs>
              <w:tab w:val="clear" w:pos="8640"/>
              <w:tab w:val="right" w:pos="9360"/>
            </w:tabs>
            <w:rPr>
              <w:rFonts w:ascii="Shruti" w:hAnsi="Shruti"/>
              <w:sz w:val="22"/>
            </w:rPr>
          </w:pPr>
          <w:r>
            <w:rPr>
              <w:rFonts w:ascii="Shruti" w:hAnsi="Shruti"/>
              <w:sz w:val="22"/>
            </w:rPr>
            <w:t>89R 25770-D</w:t>
          </w:r>
        </w:p>
      </w:tc>
      <w:tc>
        <w:tcPr>
          <w:tcW w:w="2453" w:type="pct"/>
        </w:tcPr>
        <w:p w14:paraId="22EFF715" w14:textId="4C0B3982" w:rsidR="00EC379B" w:rsidRDefault="00034F6F" w:rsidP="009C1E9A">
          <w:pPr>
            <w:pStyle w:val="Footer"/>
            <w:tabs>
              <w:tab w:val="clear" w:pos="8640"/>
              <w:tab w:val="right" w:pos="9360"/>
            </w:tabs>
            <w:jc w:val="right"/>
          </w:pPr>
          <w:r>
            <w:fldChar w:fldCharType="begin"/>
          </w:r>
          <w:r>
            <w:instrText xml:space="preserve"> DOCPROPERTY  OTID  \* MERGEFORMAT </w:instrText>
          </w:r>
          <w:r>
            <w:fldChar w:fldCharType="separate"/>
          </w:r>
          <w:r w:rsidR="008500C4">
            <w:t>25.113.140</w:t>
          </w:r>
          <w:r>
            <w:fldChar w:fldCharType="end"/>
          </w:r>
        </w:p>
      </w:tc>
    </w:tr>
    <w:tr w:rsidR="007B2FC6" w14:paraId="7B32FDC1" w14:textId="77777777" w:rsidTr="009C1E9A">
      <w:trPr>
        <w:cantSplit/>
      </w:trPr>
      <w:tc>
        <w:tcPr>
          <w:tcW w:w="0" w:type="pct"/>
        </w:tcPr>
        <w:p w14:paraId="2FC60831" w14:textId="77777777" w:rsidR="00EC379B" w:rsidRDefault="00EC379B" w:rsidP="009C1E9A">
          <w:pPr>
            <w:pStyle w:val="Footer"/>
            <w:tabs>
              <w:tab w:val="clear" w:pos="4320"/>
              <w:tab w:val="clear" w:pos="8640"/>
              <w:tab w:val="left" w:pos="2865"/>
            </w:tabs>
          </w:pPr>
        </w:p>
      </w:tc>
      <w:tc>
        <w:tcPr>
          <w:tcW w:w="2395" w:type="pct"/>
        </w:tcPr>
        <w:p w14:paraId="5B3502B6"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1BB5E1D4" w14:textId="77777777" w:rsidR="00EC379B" w:rsidRDefault="00EC379B" w:rsidP="006D504F">
          <w:pPr>
            <w:pStyle w:val="Footer"/>
            <w:rPr>
              <w:rStyle w:val="PageNumber"/>
            </w:rPr>
          </w:pPr>
        </w:p>
        <w:p w14:paraId="2BA53019" w14:textId="77777777" w:rsidR="00EC379B" w:rsidRDefault="00EC379B" w:rsidP="009C1E9A">
          <w:pPr>
            <w:pStyle w:val="Footer"/>
            <w:tabs>
              <w:tab w:val="clear" w:pos="8640"/>
              <w:tab w:val="right" w:pos="9360"/>
            </w:tabs>
            <w:jc w:val="right"/>
          </w:pPr>
        </w:p>
      </w:tc>
    </w:tr>
    <w:tr w:rsidR="007B2FC6" w14:paraId="1C40F9F2" w14:textId="77777777" w:rsidTr="009C1E9A">
      <w:trPr>
        <w:cantSplit/>
        <w:trHeight w:val="323"/>
      </w:trPr>
      <w:tc>
        <w:tcPr>
          <w:tcW w:w="0" w:type="pct"/>
          <w:gridSpan w:val="3"/>
        </w:tcPr>
        <w:p w14:paraId="6E3DCAAC" w14:textId="77777777" w:rsidR="00EC379B" w:rsidRDefault="00034F6F"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53952889" w14:textId="77777777" w:rsidR="00EC379B" w:rsidRDefault="00EC379B" w:rsidP="009C1E9A">
          <w:pPr>
            <w:pStyle w:val="Footer"/>
            <w:tabs>
              <w:tab w:val="clear" w:pos="8640"/>
              <w:tab w:val="right" w:pos="9360"/>
            </w:tabs>
            <w:jc w:val="center"/>
          </w:pPr>
        </w:p>
      </w:tc>
    </w:tr>
  </w:tbl>
  <w:p w14:paraId="03C17B28"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D8909" w14:textId="77777777" w:rsidR="00F32332" w:rsidRDefault="00F323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C321F" w14:textId="77777777" w:rsidR="00034F6F" w:rsidRDefault="00034F6F">
      <w:r>
        <w:separator/>
      </w:r>
    </w:p>
  </w:footnote>
  <w:footnote w:type="continuationSeparator" w:id="0">
    <w:p w14:paraId="5CEBE398" w14:textId="77777777" w:rsidR="00034F6F" w:rsidRDefault="00034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AE6D2" w14:textId="77777777" w:rsidR="00F32332" w:rsidRDefault="00F323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F26C3" w14:textId="77777777" w:rsidR="00F32332" w:rsidRDefault="00F323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C69CC" w14:textId="77777777" w:rsidR="00F32332" w:rsidRDefault="00F323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B97"/>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4F6F"/>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65C4"/>
    <w:rsid w:val="00097AAF"/>
    <w:rsid w:val="00097D13"/>
    <w:rsid w:val="000A45FC"/>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56AD"/>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4D05"/>
    <w:rsid w:val="001A7E31"/>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3CF5"/>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24FAE"/>
    <w:rsid w:val="003305F5"/>
    <w:rsid w:val="00331D0F"/>
    <w:rsid w:val="00333930"/>
    <w:rsid w:val="00336BA4"/>
    <w:rsid w:val="00336C7A"/>
    <w:rsid w:val="00337392"/>
    <w:rsid w:val="00337659"/>
    <w:rsid w:val="003427C9"/>
    <w:rsid w:val="00343A92"/>
    <w:rsid w:val="00344530"/>
    <w:rsid w:val="003446DC"/>
    <w:rsid w:val="00346EF4"/>
    <w:rsid w:val="00347B4A"/>
    <w:rsid w:val="003500C3"/>
    <w:rsid w:val="003523BD"/>
    <w:rsid w:val="00352681"/>
    <w:rsid w:val="003536AA"/>
    <w:rsid w:val="003544CE"/>
    <w:rsid w:val="003553E7"/>
    <w:rsid w:val="00355A98"/>
    <w:rsid w:val="00355D7E"/>
    <w:rsid w:val="003568DE"/>
    <w:rsid w:val="00357CA1"/>
    <w:rsid w:val="00361FE9"/>
    <w:rsid w:val="003624F2"/>
    <w:rsid w:val="00363854"/>
    <w:rsid w:val="00364315"/>
    <w:rsid w:val="003643E2"/>
    <w:rsid w:val="00370155"/>
    <w:rsid w:val="003712D5"/>
    <w:rsid w:val="003747DF"/>
    <w:rsid w:val="00377E3D"/>
    <w:rsid w:val="003823F8"/>
    <w:rsid w:val="003847E8"/>
    <w:rsid w:val="0038731D"/>
    <w:rsid w:val="00387B60"/>
    <w:rsid w:val="00390098"/>
    <w:rsid w:val="0039280B"/>
    <w:rsid w:val="00392DA1"/>
    <w:rsid w:val="00393718"/>
    <w:rsid w:val="003A0296"/>
    <w:rsid w:val="003A10BC"/>
    <w:rsid w:val="003A655E"/>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1E51"/>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6EA"/>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4B43"/>
    <w:rsid w:val="005269CE"/>
    <w:rsid w:val="005304B2"/>
    <w:rsid w:val="005336BD"/>
    <w:rsid w:val="00534A49"/>
    <w:rsid w:val="005363BB"/>
    <w:rsid w:val="00541B98"/>
    <w:rsid w:val="00543374"/>
    <w:rsid w:val="00545548"/>
    <w:rsid w:val="00546923"/>
    <w:rsid w:val="00550104"/>
    <w:rsid w:val="00551CA6"/>
    <w:rsid w:val="00555034"/>
    <w:rsid w:val="005570D2"/>
    <w:rsid w:val="00561528"/>
    <w:rsid w:val="0056153F"/>
    <w:rsid w:val="00561B14"/>
    <w:rsid w:val="00562C87"/>
    <w:rsid w:val="005636BD"/>
    <w:rsid w:val="005659BC"/>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385"/>
    <w:rsid w:val="006049F5"/>
    <w:rsid w:val="00605F7B"/>
    <w:rsid w:val="00606D5F"/>
    <w:rsid w:val="00607E64"/>
    <w:rsid w:val="006106E9"/>
    <w:rsid w:val="0061159E"/>
    <w:rsid w:val="00614633"/>
    <w:rsid w:val="00614BC8"/>
    <w:rsid w:val="006151FB"/>
    <w:rsid w:val="00617411"/>
    <w:rsid w:val="006205EC"/>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28C4"/>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D5AAD"/>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492F"/>
    <w:rsid w:val="00766E12"/>
    <w:rsid w:val="0077098E"/>
    <w:rsid w:val="00771287"/>
    <w:rsid w:val="0077149E"/>
    <w:rsid w:val="00775117"/>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2FC6"/>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4F65"/>
    <w:rsid w:val="00815C9D"/>
    <w:rsid w:val="008170E2"/>
    <w:rsid w:val="00823E4C"/>
    <w:rsid w:val="00827749"/>
    <w:rsid w:val="00827B7E"/>
    <w:rsid w:val="00830EEB"/>
    <w:rsid w:val="008347A9"/>
    <w:rsid w:val="00835628"/>
    <w:rsid w:val="00835E90"/>
    <w:rsid w:val="0084176D"/>
    <w:rsid w:val="008423E4"/>
    <w:rsid w:val="00842900"/>
    <w:rsid w:val="008500C4"/>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375"/>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967D6"/>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4D7"/>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1CD0"/>
    <w:rsid w:val="00A62638"/>
    <w:rsid w:val="00A6336A"/>
    <w:rsid w:val="00A6344D"/>
    <w:rsid w:val="00A644B8"/>
    <w:rsid w:val="00A66B97"/>
    <w:rsid w:val="00A677E1"/>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3FC2"/>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0CAD"/>
    <w:rsid w:val="00B233BB"/>
    <w:rsid w:val="00B25612"/>
    <w:rsid w:val="00B26437"/>
    <w:rsid w:val="00B2678E"/>
    <w:rsid w:val="00B30647"/>
    <w:rsid w:val="00B31F0E"/>
    <w:rsid w:val="00B34F25"/>
    <w:rsid w:val="00B43672"/>
    <w:rsid w:val="00B473D8"/>
    <w:rsid w:val="00B47464"/>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BF7BDB"/>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1844"/>
    <w:rsid w:val="00C57933"/>
    <w:rsid w:val="00C60206"/>
    <w:rsid w:val="00C615D4"/>
    <w:rsid w:val="00C61B5D"/>
    <w:rsid w:val="00C61C0E"/>
    <w:rsid w:val="00C61C64"/>
    <w:rsid w:val="00C61CDA"/>
    <w:rsid w:val="00C67C54"/>
    <w:rsid w:val="00C72956"/>
    <w:rsid w:val="00C73045"/>
    <w:rsid w:val="00C73212"/>
    <w:rsid w:val="00C7354A"/>
    <w:rsid w:val="00C74379"/>
    <w:rsid w:val="00C74DD8"/>
    <w:rsid w:val="00C75C5E"/>
    <w:rsid w:val="00C7669F"/>
    <w:rsid w:val="00C76DFF"/>
    <w:rsid w:val="00C80B8F"/>
    <w:rsid w:val="00C82743"/>
    <w:rsid w:val="00C834CE"/>
    <w:rsid w:val="00C9047F"/>
    <w:rsid w:val="00C9120C"/>
    <w:rsid w:val="00C91F65"/>
    <w:rsid w:val="00C92310"/>
    <w:rsid w:val="00C93EE4"/>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2332"/>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1DFB"/>
    <w:rsid w:val="00F52402"/>
    <w:rsid w:val="00F5605D"/>
    <w:rsid w:val="00F6514B"/>
    <w:rsid w:val="00F6533E"/>
    <w:rsid w:val="00F6587F"/>
    <w:rsid w:val="00F67981"/>
    <w:rsid w:val="00F706CA"/>
    <w:rsid w:val="00F70F8D"/>
    <w:rsid w:val="00F71C5A"/>
    <w:rsid w:val="00F733A4"/>
    <w:rsid w:val="00F74F6E"/>
    <w:rsid w:val="00F7758F"/>
    <w:rsid w:val="00F82811"/>
    <w:rsid w:val="00F83F8D"/>
    <w:rsid w:val="00F84153"/>
    <w:rsid w:val="00F85661"/>
    <w:rsid w:val="00F96602"/>
    <w:rsid w:val="00F9735A"/>
    <w:rsid w:val="00FA32FC"/>
    <w:rsid w:val="00FA59FD"/>
    <w:rsid w:val="00FA5D8C"/>
    <w:rsid w:val="00FA6403"/>
    <w:rsid w:val="00FB16CD"/>
    <w:rsid w:val="00FB40FF"/>
    <w:rsid w:val="00FB73AE"/>
    <w:rsid w:val="00FC5388"/>
    <w:rsid w:val="00FC5956"/>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E517922-ACB0-48AB-B13C-97DECBA13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A6336A"/>
    <w:rPr>
      <w:sz w:val="16"/>
      <w:szCs w:val="16"/>
    </w:rPr>
  </w:style>
  <w:style w:type="paragraph" w:styleId="CommentText">
    <w:name w:val="annotation text"/>
    <w:basedOn w:val="Normal"/>
    <w:link w:val="CommentTextChar"/>
    <w:unhideWhenUsed/>
    <w:rsid w:val="00A6336A"/>
    <w:rPr>
      <w:sz w:val="20"/>
      <w:szCs w:val="20"/>
    </w:rPr>
  </w:style>
  <w:style w:type="character" w:customStyle="1" w:styleId="CommentTextChar">
    <w:name w:val="Comment Text Char"/>
    <w:basedOn w:val="DefaultParagraphFont"/>
    <w:link w:val="CommentText"/>
    <w:rsid w:val="00A6336A"/>
  </w:style>
  <w:style w:type="paragraph" w:styleId="CommentSubject">
    <w:name w:val="annotation subject"/>
    <w:basedOn w:val="CommentText"/>
    <w:next w:val="CommentText"/>
    <w:link w:val="CommentSubjectChar"/>
    <w:semiHidden/>
    <w:unhideWhenUsed/>
    <w:rsid w:val="00A6336A"/>
    <w:rPr>
      <w:b/>
      <w:bCs/>
    </w:rPr>
  </w:style>
  <w:style w:type="character" w:customStyle="1" w:styleId="CommentSubjectChar">
    <w:name w:val="Comment Subject Char"/>
    <w:basedOn w:val="CommentTextChar"/>
    <w:link w:val="CommentSubject"/>
    <w:semiHidden/>
    <w:rsid w:val="00A6336A"/>
    <w:rPr>
      <w:b/>
      <w:bCs/>
    </w:rPr>
  </w:style>
  <w:style w:type="paragraph" w:styleId="Revision">
    <w:name w:val="Revision"/>
    <w:hidden/>
    <w:uiPriority w:val="99"/>
    <w:semiHidden/>
    <w:rsid w:val="00C93EE4"/>
    <w:rPr>
      <w:sz w:val="24"/>
      <w:szCs w:val="24"/>
    </w:rPr>
  </w:style>
  <w:style w:type="character" w:styleId="Hyperlink">
    <w:name w:val="Hyperlink"/>
    <w:basedOn w:val="DefaultParagraphFont"/>
    <w:unhideWhenUsed/>
    <w:rsid w:val="003A655E"/>
    <w:rPr>
      <w:color w:val="0000FF" w:themeColor="hyperlink"/>
      <w:u w:val="single"/>
    </w:rPr>
  </w:style>
  <w:style w:type="character" w:customStyle="1" w:styleId="UnresolvedMention1">
    <w:name w:val="Unresolved Mention1"/>
    <w:basedOn w:val="DefaultParagraphFont"/>
    <w:uiPriority w:val="99"/>
    <w:semiHidden/>
    <w:unhideWhenUsed/>
    <w:rsid w:val="003A6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386</Words>
  <Characters>2098</Characters>
  <Application>Microsoft Office Word</Application>
  <DocSecurity>0</DocSecurity>
  <Lines>55</Lines>
  <Paragraphs>16</Paragraphs>
  <ScaleCrop>false</ScaleCrop>
  <HeadingPairs>
    <vt:vector size="2" baseType="variant">
      <vt:variant>
        <vt:lpstr>Title</vt:lpstr>
      </vt:variant>
      <vt:variant>
        <vt:i4>1</vt:i4>
      </vt:variant>
    </vt:vector>
  </HeadingPairs>
  <TitlesOfParts>
    <vt:vector size="1" baseType="lpstr">
      <vt:lpstr>BA - HB02492 (Committee Report (Unamended))</vt:lpstr>
    </vt:vector>
  </TitlesOfParts>
  <Company>State of Texas</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25770</dc:subject>
  <dc:creator>State of Texas</dc:creator>
  <dc:description>HB 2492 by Bowers-(H)Criminal Jurisprudence</dc:description>
  <cp:lastModifiedBy>Damian Duarte</cp:lastModifiedBy>
  <cp:revision>2</cp:revision>
  <cp:lastPrinted>2003-11-26T17:21:00Z</cp:lastPrinted>
  <dcterms:created xsi:type="dcterms:W3CDTF">2025-04-29T20:47:00Z</dcterms:created>
  <dcterms:modified xsi:type="dcterms:W3CDTF">2025-04-29T20:47:00Z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25.113.140</vt:lpwstr>
  </property>
</Properties>
</file>